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FCB82" w14:textId="77777777" w:rsidR="00117236" w:rsidRDefault="00117236" w:rsidP="0011723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307">
        <w:rPr>
          <w:rFonts w:ascii="Times New Roman" w:hAnsi="Times New Roman" w:cs="Times New Roman"/>
          <w:b/>
          <w:sz w:val="24"/>
          <w:szCs w:val="24"/>
        </w:rPr>
        <w:t xml:space="preserve">ДОГОВОР КУПЛИ-ПРОДАЖИ НЕДВИЖИМОГО ИМУЩЕСТВА №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67EF1483" w14:textId="77777777" w:rsidR="00117236" w:rsidRDefault="00117236" w:rsidP="0011723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D2030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F56EB">
        <w:rPr>
          <w:rFonts w:ascii="Times New Roman" w:hAnsi="Times New Roman" w:cs="Times New Roman"/>
          <w:sz w:val="24"/>
          <w:szCs w:val="24"/>
        </w:rPr>
        <w:t xml:space="preserve"> </w:t>
      </w:r>
      <w:r w:rsidRPr="00D2030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_ г.</w:t>
      </w:r>
    </w:p>
    <w:p w14:paraId="59F2E112" w14:textId="77777777" w:rsidR="00117236" w:rsidRDefault="00117236" w:rsidP="0011723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B15691" w14:textId="4178B4B3" w:rsidR="00117236" w:rsidRPr="00A07BDA" w:rsidRDefault="004D1C46" w:rsidP="004D1C4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«Регион» (</w:t>
      </w:r>
      <w:r w:rsidRPr="004D1C46">
        <w:rPr>
          <w:rFonts w:ascii="Times New Roman" w:hAnsi="Times New Roman" w:cs="Times New Roman"/>
          <w:b/>
          <w:sz w:val="24"/>
          <w:szCs w:val="24"/>
        </w:rPr>
        <w:t>ОГРН 1137746080911</w:t>
      </w:r>
      <w:r w:rsidR="00A07BD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D1C46">
        <w:rPr>
          <w:rFonts w:ascii="Times New Roman" w:hAnsi="Times New Roman" w:cs="Times New Roman"/>
          <w:b/>
          <w:sz w:val="24"/>
          <w:szCs w:val="24"/>
        </w:rPr>
        <w:t>ИНН</w:t>
      </w:r>
      <w:r w:rsidR="00A07BDA">
        <w:rPr>
          <w:rFonts w:ascii="Times New Roman" w:hAnsi="Times New Roman" w:cs="Times New Roman"/>
          <w:b/>
          <w:sz w:val="24"/>
          <w:szCs w:val="24"/>
        </w:rPr>
        <w:t> </w:t>
      </w:r>
      <w:r w:rsidRPr="004D1C46">
        <w:rPr>
          <w:rFonts w:ascii="Times New Roman" w:hAnsi="Times New Roman" w:cs="Times New Roman"/>
          <w:b/>
          <w:sz w:val="24"/>
          <w:szCs w:val="24"/>
        </w:rPr>
        <w:t>7751508746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D8763C" w:rsidRPr="001B3F82">
        <w:rPr>
          <w:rFonts w:ascii="Times New Roman" w:hAnsi="Times New Roman" w:cs="Times New Roman"/>
          <w:sz w:val="24"/>
          <w:szCs w:val="24"/>
        </w:rPr>
        <w:t>, созданн</w:t>
      </w:r>
      <w:r w:rsidR="00E50AE8">
        <w:rPr>
          <w:rFonts w:ascii="Times New Roman" w:hAnsi="Times New Roman" w:cs="Times New Roman"/>
          <w:sz w:val="24"/>
          <w:szCs w:val="24"/>
        </w:rPr>
        <w:t>ое</w:t>
      </w:r>
      <w:r w:rsidR="00D8763C" w:rsidRPr="001B3F82">
        <w:rPr>
          <w:rFonts w:ascii="Times New Roman" w:hAnsi="Times New Roman" w:cs="Times New Roman"/>
          <w:sz w:val="24"/>
          <w:szCs w:val="24"/>
        </w:rPr>
        <w:t xml:space="preserve"> и существующ</w:t>
      </w:r>
      <w:r w:rsidR="00E50AE8">
        <w:rPr>
          <w:rFonts w:ascii="Times New Roman" w:hAnsi="Times New Roman" w:cs="Times New Roman"/>
          <w:sz w:val="24"/>
          <w:szCs w:val="24"/>
        </w:rPr>
        <w:t>ее</w:t>
      </w:r>
      <w:r w:rsidR="00D8763C" w:rsidRPr="001B3F8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</w:t>
      </w:r>
      <w:r w:rsidR="00E50AE8">
        <w:rPr>
          <w:rFonts w:ascii="Times New Roman" w:hAnsi="Times New Roman" w:cs="Times New Roman"/>
          <w:sz w:val="24"/>
          <w:szCs w:val="24"/>
        </w:rPr>
        <w:t>РФ</w:t>
      </w:r>
      <w:r w:rsidR="00D8763C" w:rsidRPr="00EB0E06">
        <w:rPr>
          <w:rFonts w:ascii="Times New Roman" w:hAnsi="Times New Roman" w:cs="Times New Roman"/>
          <w:sz w:val="24"/>
          <w:szCs w:val="24"/>
        </w:rPr>
        <w:t>, с</w:t>
      </w:r>
      <w:r w:rsidR="00E50AE8">
        <w:rPr>
          <w:rFonts w:ascii="Times New Roman" w:hAnsi="Times New Roman" w:cs="Times New Roman"/>
          <w:sz w:val="24"/>
          <w:szCs w:val="24"/>
        </w:rPr>
        <w:t> </w:t>
      </w:r>
      <w:r w:rsidR="00D8763C" w:rsidRPr="00EB0E06">
        <w:rPr>
          <w:rFonts w:ascii="Times New Roman" w:hAnsi="Times New Roman" w:cs="Times New Roman"/>
          <w:sz w:val="24"/>
          <w:szCs w:val="24"/>
        </w:rPr>
        <w:t>местом нахождения</w:t>
      </w:r>
      <w:r w:rsidR="00E50AE8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D8763C" w:rsidRPr="00EB0E06">
        <w:rPr>
          <w:rFonts w:ascii="Times New Roman" w:hAnsi="Times New Roman" w:cs="Times New Roman"/>
          <w:sz w:val="24"/>
          <w:szCs w:val="24"/>
        </w:rPr>
        <w:t>:</w:t>
      </w:r>
      <w:r w:rsidR="00E50AE8">
        <w:rPr>
          <w:rFonts w:ascii="Times New Roman" w:hAnsi="Times New Roman" w:cs="Times New Roman"/>
          <w:sz w:val="24"/>
          <w:szCs w:val="24"/>
        </w:rPr>
        <w:t xml:space="preserve"> </w:t>
      </w:r>
      <w:r w:rsidR="00E50AE8" w:rsidRPr="00E50AE8">
        <w:rPr>
          <w:rFonts w:ascii="Times New Roman" w:hAnsi="Times New Roman" w:cs="Times New Roman"/>
          <w:sz w:val="24"/>
          <w:szCs w:val="24"/>
        </w:rPr>
        <w:t>143391</w:t>
      </w:r>
      <w:r w:rsidR="00E50AE8">
        <w:rPr>
          <w:rFonts w:ascii="Times New Roman" w:hAnsi="Times New Roman" w:cs="Times New Roman"/>
          <w:sz w:val="24"/>
          <w:szCs w:val="24"/>
        </w:rPr>
        <w:t xml:space="preserve">, г. Москва, Поселок Совхоза </w:t>
      </w:r>
      <w:proofErr w:type="spellStart"/>
      <w:r w:rsidR="00E50AE8">
        <w:rPr>
          <w:rFonts w:ascii="Times New Roman" w:hAnsi="Times New Roman" w:cs="Times New Roman"/>
          <w:sz w:val="24"/>
          <w:szCs w:val="24"/>
        </w:rPr>
        <w:t>Крекшино</w:t>
      </w:r>
      <w:proofErr w:type="spellEnd"/>
      <w:r w:rsidR="00ED59B3">
        <w:rPr>
          <w:rFonts w:ascii="Times New Roman" w:hAnsi="Times New Roman" w:cs="Times New Roman"/>
          <w:sz w:val="24"/>
          <w:szCs w:val="24"/>
        </w:rPr>
        <w:t>,</w:t>
      </w:r>
      <w:r w:rsidR="00722773">
        <w:rPr>
          <w:rFonts w:ascii="Times New Roman" w:hAnsi="Times New Roman" w:cs="Times New Roman"/>
          <w:sz w:val="24"/>
          <w:szCs w:val="24"/>
        </w:rPr>
        <w:t xml:space="preserve"> </w:t>
      </w:r>
      <w:r w:rsidR="00ED59B3">
        <w:rPr>
          <w:rFonts w:ascii="Times New Roman" w:hAnsi="Times New Roman" w:cs="Times New Roman"/>
          <w:sz w:val="24"/>
          <w:szCs w:val="24"/>
        </w:rPr>
        <w:t>ул. Озерная, д. 5, оф. 1</w:t>
      </w:r>
      <w:r w:rsidR="00D8763C" w:rsidRPr="00EB0E0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ED59B3">
        <w:rPr>
          <w:rFonts w:ascii="Times New Roman" w:hAnsi="Times New Roman" w:cs="Times New Roman"/>
          <w:sz w:val="24"/>
          <w:szCs w:val="24"/>
        </w:rPr>
        <w:t>Конкурсного управляющего</w:t>
      </w:r>
      <w:r w:rsidR="00D8763C" w:rsidRPr="00EB0E06">
        <w:rPr>
          <w:rFonts w:ascii="Times New Roman" w:hAnsi="Times New Roman" w:cs="Times New Roman"/>
          <w:sz w:val="24"/>
          <w:szCs w:val="24"/>
        </w:rPr>
        <w:t xml:space="preserve"> </w:t>
      </w:r>
      <w:r w:rsidR="00576693">
        <w:rPr>
          <w:rFonts w:ascii="Times New Roman" w:hAnsi="Times New Roman" w:cs="Times New Roman"/>
          <w:sz w:val="24"/>
          <w:szCs w:val="24"/>
        </w:rPr>
        <w:t>Скворцова Георгия Валентиновича, действующего на основании Решения Арбитражного суда г. Москвы от 07.02.2017 г. по делу № А40-225034/2015</w:t>
      </w:r>
      <w:r w:rsidR="00117236" w:rsidRPr="00D20307">
        <w:rPr>
          <w:rFonts w:ascii="Times New Roman" w:hAnsi="Times New Roman" w:cs="Times New Roman"/>
          <w:sz w:val="24"/>
          <w:szCs w:val="24"/>
        </w:rPr>
        <w:t xml:space="preserve"> </w:t>
      </w:r>
      <w:r w:rsidR="00117236">
        <w:rPr>
          <w:rFonts w:ascii="Times New Roman" w:hAnsi="Times New Roman" w:cs="Times New Roman"/>
          <w:sz w:val="24"/>
          <w:szCs w:val="24"/>
        </w:rPr>
        <w:t>(далее -</w:t>
      </w:r>
      <w:r w:rsidR="00117236" w:rsidRPr="00D20307">
        <w:rPr>
          <w:rFonts w:ascii="Times New Roman" w:hAnsi="Times New Roman" w:cs="Times New Roman"/>
          <w:sz w:val="24"/>
          <w:szCs w:val="24"/>
        </w:rPr>
        <w:t xml:space="preserve"> «</w:t>
      </w:r>
      <w:r w:rsidR="00117236" w:rsidRPr="00EF388B">
        <w:rPr>
          <w:rFonts w:ascii="Times New Roman" w:hAnsi="Times New Roman" w:cs="Times New Roman"/>
          <w:b/>
          <w:sz w:val="24"/>
          <w:szCs w:val="24"/>
        </w:rPr>
        <w:t>Продавец»</w:t>
      </w:r>
      <w:r w:rsidR="00117236">
        <w:rPr>
          <w:rFonts w:ascii="Times New Roman" w:hAnsi="Times New Roman" w:cs="Times New Roman"/>
          <w:b/>
          <w:sz w:val="24"/>
          <w:szCs w:val="24"/>
        </w:rPr>
        <w:t>)</w:t>
      </w:r>
      <w:r w:rsidR="00117236" w:rsidRPr="00EF388B">
        <w:rPr>
          <w:rFonts w:ascii="Times New Roman" w:hAnsi="Times New Roman" w:cs="Times New Roman"/>
          <w:b/>
          <w:sz w:val="24"/>
          <w:szCs w:val="24"/>
        </w:rPr>
        <w:t>,</w:t>
      </w:r>
      <w:r w:rsidR="00117236" w:rsidRPr="00D20307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</w:p>
    <w:p w14:paraId="0F52C927" w14:textId="00AE1C7F" w:rsidR="00117236" w:rsidRPr="00EB0E06" w:rsidRDefault="00117236" w:rsidP="001172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Pr="001B3F82">
        <w:rPr>
          <w:rFonts w:ascii="Times New Roman" w:hAnsi="Times New Roman" w:cs="Times New Roman"/>
          <w:sz w:val="24"/>
          <w:szCs w:val="24"/>
        </w:rPr>
        <w:t>, созданн</w:t>
      </w:r>
      <w:r w:rsidR="00722773">
        <w:rPr>
          <w:rFonts w:ascii="Times New Roman" w:hAnsi="Times New Roman" w:cs="Times New Roman"/>
          <w:sz w:val="24"/>
          <w:szCs w:val="24"/>
        </w:rPr>
        <w:t>ое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и существующ</w:t>
      </w:r>
      <w:r w:rsidR="00722773">
        <w:rPr>
          <w:rFonts w:ascii="Times New Roman" w:hAnsi="Times New Roman" w:cs="Times New Roman"/>
          <w:sz w:val="24"/>
          <w:szCs w:val="24"/>
        </w:rPr>
        <w:t>ее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</w:t>
      </w:r>
      <w:r w:rsidR="009E4715">
        <w:rPr>
          <w:rFonts w:ascii="Times New Roman" w:hAnsi="Times New Roman" w:cs="Times New Roman"/>
          <w:sz w:val="24"/>
          <w:szCs w:val="24"/>
        </w:rPr>
        <w:t> </w:t>
      </w:r>
      <w:r w:rsidR="004A1144">
        <w:rPr>
          <w:rFonts w:ascii="Times New Roman" w:hAnsi="Times New Roman" w:cs="Times New Roman"/>
          <w:sz w:val="24"/>
          <w:szCs w:val="24"/>
        </w:rPr>
        <w:t>РФ</w:t>
      </w:r>
      <w:r w:rsidRPr="001B3F82">
        <w:rPr>
          <w:rFonts w:ascii="Times New Roman" w:hAnsi="Times New Roman" w:cs="Times New Roman"/>
          <w:sz w:val="24"/>
          <w:szCs w:val="24"/>
        </w:rPr>
        <w:t xml:space="preserve">, </w:t>
      </w:r>
      <w:r w:rsidRPr="00EB0E06">
        <w:rPr>
          <w:rFonts w:ascii="Times New Roman" w:hAnsi="Times New Roman" w:cs="Times New Roman"/>
          <w:sz w:val="24"/>
          <w:szCs w:val="24"/>
        </w:rPr>
        <w:t>с местом нахождения</w:t>
      </w:r>
      <w:r w:rsidR="009E4715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EB0E06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____________________________________________________________________, в лице </w:t>
      </w:r>
      <w:r w:rsidR="009E4715">
        <w:rPr>
          <w:rFonts w:ascii="Times New Roman" w:hAnsi="Times New Roman" w:cs="Times New Roman"/>
          <w:sz w:val="24"/>
          <w:szCs w:val="24"/>
        </w:rPr>
        <w:t>____________________</w:t>
      </w:r>
      <w:r w:rsidRPr="00EB0E06">
        <w:rPr>
          <w:rFonts w:ascii="Times New Roman" w:hAnsi="Times New Roman" w:cs="Times New Roman"/>
          <w:sz w:val="24"/>
          <w:szCs w:val="24"/>
        </w:rPr>
        <w:t>, действующего на основании __________________ (далее - «</w:t>
      </w:r>
      <w:r w:rsidRPr="00EB0E06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EB0E06">
        <w:rPr>
          <w:rFonts w:ascii="Times New Roman" w:hAnsi="Times New Roman" w:cs="Times New Roman"/>
          <w:sz w:val="24"/>
          <w:szCs w:val="24"/>
        </w:rPr>
        <w:t>»), с другой стороны,</w:t>
      </w:r>
    </w:p>
    <w:p w14:paraId="75FB93CA" w14:textId="4569BCA9" w:rsidR="00117236" w:rsidRPr="00EB0E06" w:rsidRDefault="00117236" w:rsidP="001172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E06">
        <w:rPr>
          <w:rFonts w:ascii="Times New Roman" w:hAnsi="Times New Roman" w:cs="Times New Roman"/>
          <w:sz w:val="24"/>
          <w:szCs w:val="24"/>
        </w:rPr>
        <w:t>совместно по тексту договора именуемые «</w:t>
      </w:r>
      <w:r w:rsidRPr="00EB0E06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EB0E06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а по отдельности – «</w:t>
      </w:r>
      <w:r w:rsidRPr="00B52487">
        <w:rPr>
          <w:rFonts w:ascii="Times New Roman" w:hAnsi="Times New Roman" w:cs="Times New Roman"/>
          <w:b/>
          <w:sz w:val="24"/>
          <w:szCs w:val="24"/>
        </w:rPr>
        <w:t>Сторона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EB0E06">
        <w:rPr>
          <w:rFonts w:ascii="Times New Roman" w:hAnsi="Times New Roman" w:cs="Times New Roman"/>
          <w:sz w:val="24"/>
          <w:szCs w:val="24"/>
        </w:rPr>
        <w:t xml:space="preserve">заключили </w:t>
      </w:r>
      <w:r w:rsidR="00764C58">
        <w:rPr>
          <w:rFonts w:ascii="Times New Roman" w:hAnsi="Times New Roman" w:cs="Times New Roman"/>
          <w:sz w:val="24"/>
          <w:szCs w:val="24"/>
        </w:rPr>
        <w:t xml:space="preserve">по результатам открытого аукциона, проводимого в электронной форме (Протокол </w:t>
      </w:r>
      <w:r w:rsidR="0045651F">
        <w:rPr>
          <w:rFonts w:ascii="Times New Roman" w:hAnsi="Times New Roman" w:cs="Times New Roman"/>
          <w:sz w:val="24"/>
          <w:szCs w:val="24"/>
        </w:rPr>
        <w:t>подведения результатов торгов № _________ от ____________)</w:t>
      </w:r>
      <w:r w:rsidR="00764C58">
        <w:rPr>
          <w:rFonts w:ascii="Times New Roman" w:hAnsi="Times New Roman" w:cs="Times New Roman"/>
          <w:sz w:val="24"/>
          <w:szCs w:val="24"/>
        </w:rPr>
        <w:t xml:space="preserve">, </w:t>
      </w:r>
      <w:r w:rsidRPr="00EB0E06">
        <w:rPr>
          <w:rFonts w:ascii="Times New Roman" w:hAnsi="Times New Roman" w:cs="Times New Roman"/>
          <w:sz w:val="24"/>
          <w:szCs w:val="24"/>
        </w:rPr>
        <w:t>настоящий договор (далее – «</w:t>
      </w:r>
      <w:r w:rsidRPr="00EB0E06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EB0E06">
        <w:rPr>
          <w:rFonts w:ascii="Times New Roman" w:hAnsi="Times New Roman" w:cs="Times New Roman"/>
          <w:sz w:val="24"/>
          <w:szCs w:val="24"/>
        </w:rPr>
        <w:t>») о нижеследующем:</w:t>
      </w:r>
    </w:p>
    <w:p w14:paraId="4F61962E" w14:textId="77777777" w:rsidR="00117236" w:rsidRPr="00EB0E06" w:rsidRDefault="00117236" w:rsidP="00117236">
      <w:pPr>
        <w:pStyle w:val="a4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E06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14:paraId="6DCB4ED4" w14:textId="17F937CB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0E06">
        <w:rPr>
          <w:rFonts w:ascii="Times New Roman" w:hAnsi="Times New Roman" w:cs="Times New Roman"/>
          <w:sz w:val="24"/>
          <w:szCs w:val="24"/>
        </w:rPr>
        <w:t xml:space="preserve"> Продавец обязуется передать в собственность Покупателя, а Покупатель -  принять следующие объекты недвижимого имущества (далее</w:t>
      </w:r>
      <w:r w:rsidR="00B912BB">
        <w:rPr>
          <w:rFonts w:ascii="Times New Roman" w:hAnsi="Times New Roman" w:cs="Times New Roman"/>
          <w:sz w:val="24"/>
          <w:szCs w:val="24"/>
        </w:rPr>
        <w:t xml:space="preserve"> вместе</w:t>
      </w:r>
      <w:r w:rsidRPr="00EB0E06">
        <w:rPr>
          <w:rFonts w:ascii="Times New Roman" w:hAnsi="Times New Roman" w:cs="Times New Roman"/>
          <w:sz w:val="24"/>
          <w:szCs w:val="24"/>
        </w:rPr>
        <w:t xml:space="preserve"> – «</w:t>
      </w:r>
      <w:r w:rsidRPr="0045651F">
        <w:rPr>
          <w:rFonts w:ascii="Times New Roman" w:hAnsi="Times New Roman" w:cs="Times New Roman"/>
          <w:b/>
          <w:sz w:val="24"/>
          <w:szCs w:val="24"/>
        </w:rPr>
        <w:t>Недвижимое имущество</w:t>
      </w:r>
      <w:r w:rsidRPr="00EB0E06">
        <w:rPr>
          <w:rFonts w:ascii="Times New Roman" w:hAnsi="Times New Roman" w:cs="Times New Roman"/>
          <w:sz w:val="24"/>
          <w:szCs w:val="24"/>
        </w:rPr>
        <w:t>»):</w:t>
      </w:r>
    </w:p>
    <w:p w14:paraId="4C6C5E94" w14:textId="77777777" w:rsidR="0045651F" w:rsidRDefault="0045651F" w:rsidP="0045651F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5DBAAF" w14:textId="693C80E1" w:rsidR="0045651F" w:rsidRPr="000C58A0" w:rsidRDefault="0045651F" w:rsidP="0045651F">
      <w:pPr>
        <w:pStyle w:val="a4"/>
        <w:numPr>
          <w:ilvl w:val="0"/>
          <w:numId w:val="5"/>
        </w:numPr>
        <w:spacing w:before="24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C58A0">
        <w:rPr>
          <w:rFonts w:ascii="Times New Roman" w:hAnsi="Times New Roman" w:cs="Times New Roman"/>
          <w:sz w:val="24"/>
          <w:szCs w:val="24"/>
        </w:rPr>
        <w:t xml:space="preserve">Нежилое помещение с кадастровым номером 77:09:0002023:3555 площадью 175,2 кв. м., расположенное на 17 этаже (номер на поэтажном плане: этаж 17 – помещение I) по адресу: г. Москва, </w:t>
      </w:r>
      <w:proofErr w:type="spellStart"/>
      <w:r w:rsidRPr="000C58A0">
        <w:rPr>
          <w:rFonts w:ascii="Times New Roman" w:hAnsi="Times New Roman" w:cs="Times New Roman"/>
          <w:sz w:val="24"/>
          <w:szCs w:val="24"/>
        </w:rPr>
        <w:t>Коровинское</w:t>
      </w:r>
      <w:proofErr w:type="spellEnd"/>
      <w:r w:rsidRPr="000C58A0">
        <w:rPr>
          <w:rFonts w:ascii="Times New Roman" w:hAnsi="Times New Roman" w:cs="Times New Roman"/>
          <w:sz w:val="24"/>
          <w:szCs w:val="24"/>
        </w:rPr>
        <w:t xml:space="preserve"> шоссе, д. 17, корп. 2</w:t>
      </w:r>
      <w:r w:rsidR="001C7388"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="001C7388" w:rsidRPr="00B94883">
        <w:rPr>
          <w:rFonts w:ascii="Times New Roman" w:hAnsi="Times New Roman" w:cs="Times New Roman"/>
          <w:b/>
          <w:sz w:val="24"/>
          <w:szCs w:val="24"/>
        </w:rPr>
        <w:t>Объект 1</w:t>
      </w:r>
      <w:r w:rsidR="001C7388">
        <w:rPr>
          <w:rFonts w:ascii="Times New Roman" w:hAnsi="Times New Roman" w:cs="Times New Roman"/>
          <w:sz w:val="24"/>
          <w:szCs w:val="24"/>
        </w:rPr>
        <w:t>»)</w:t>
      </w:r>
      <w:r w:rsidRPr="000C58A0">
        <w:rPr>
          <w:rFonts w:ascii="Times New Roman" w:hAnsi="Times New Roman" w:cs="Times New Roman"/>
          <w:sz w:val="24"/>
          <w:szCs w:val="24"/>
        </w:rPr>
        <w:t>;</w:t>
      </w:r>
    </w:p>
    <w:p w14:paraId="70CFB0F3" w14:textId="4C9D8BDE" w:rsidR="0045651F" w:rsidRPr="007C71C1" w:rsidRDefault="0045651F" w:rsidP="0045651F">
      <w:pPr>
        <w:pStyle w:val="a4"/>
        <w:numPr>
          <w:ilvl w:val="0"/>
          <w:numId w:val="5"/>
        </w:numPr>
        <w:spacing w:before="24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C71C1">
        <w:rPr>
          <w:rFonts w:ascii="Times New Roman" w:hAnsi="Times New Roman" w:cs="Times New Roman"/>
          <w:sz w:val="24"/>
          <w:szCs w:val="24"/>
        </w:rPr>
        <w:t xml:space="preserve">Нежилое помещение с кадастровым номером 77:09:0002023:3557 площадью 44 кв. м., расположенное на 17 этаже (номер на поэтажном плане: этаж 17 – помещение I) по адресу: г. Москва, </w:t>
      </w:r>
      <w:proofErr w:type="spellStart"/>
      <w:r w:rsidRPr="007C71C1">
        <w:rPr>
          <w:rFonts w:ascii="Times New Roman" w:hAnsi="Times New Roman" w:cs="Times New Roman"/>
          <w:sz w:val="24"/>
          <w:szCs w:val="24"/>
        </w:rPr>
        <w:t>Коровинское</w:t>
      </w:r>
      <w:proofErr w:type="spellEnd"/>
      <w:r w:rsidRPr="007C71C1">
        <w:rPr>
          <w:rFonts w:ascii="Times New Roman" w:hAnsi="Times New Roman" w:cs="Times New Roman"/>
          <w:sz w:val="24"/>
          <w:szCs w:val="24"/>
        </w:rPr>
        <w:t xml:space="preserve"> шоссе, д. 17, корп. 2</w:t>
      </w:r>
      <w:r w:rsidR="00B94883"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="00B94883" w:rsidRPr="00B94883">
        <w:rPr>
          <w:rFonts w:ascii="Times New Roman" w:hAnsi="Times New Roman" w:cs="Times New Roman"/>
          <w:b/>
          <w:sz w:val="24"/>
          <w:szCs w:val="24"/>
        </w:rPr>
        <w:t>Объект 2</w:t>
      </w:r>
      <w:r w:rsidR="00B94883">
        <w:rPr>
          <w:rFonts w:ascii="Times New Roman" w:hAnsi="Times New Roman" w:cs="Times New Roman"/>
          <w:sz w:val="24"/>
          <w:szCs w:val="24"/>
        </w:rPr>
        <w:t>»);</w:t>
      </w:r>
    </w:p>
    <w:p w14:paraId="55BCE70D" w14:textId="155C6542" w:rsidR="0045651F" w:rsidRPr="0045651F" w:rsidRDefault="0045651F" w:rsidP="0045651F">
      <w:pPr>
        <w:pStyle w:val="a4"/>
        <w:numPr>
          <w:ilvl w:val="0"/>
          <w:numId w:val="5"/>
        </w:numPr>
        <w:spacing w:before="24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C71C1">
        <w:rPr>
          <w:rFonts w:ascii="Times New Roman" w:hAnsi="Times New Roman" w:cs="Times New Roman"/>
          <w:sz w:val="24"/>
          <w:szCs w:val="24"/>
        </w:rPr>
        <w:t xml:space="preserve">Нежилое помещение с кадастровым номером 77:09:0002023:3554 площадью 278,8 кв. м., расположенного на 17 этаже (номер на поэтажном плане: этаж 17 – помещение I) по адресу: г. Москва, </w:t>
      </w:r>
      <w:proofErr w:type="spellStart"/>
      <w:r w:rsidRPr="007C71C1">
        <w:rPr>
          <w:rFonts w:ascii="Times New Roman" w:hAnsi="Times New Roman" w:cs="Times New Roman"/>
          <w:sz w:val="24"/>
          <w:szCs w:val="24"/>
        </w:rPr>
        <w:t>Коровинское</w:t>
      </w:r>
      <w:proofErr w:type="spellEnd"/>
      <w:r w:rsidRPr="007C71C1">
        <w:rPr>
          <w:rFonts w:ascii="Times New Roman" w:hAnsi="Times New Roman" w:cs="Times New Roman"/>
          <w:sz w:val="24"/>
          <w:szCs w:val="24"/>
        </w:rPr>
        <w:t xml:space="preserve"> шоссе, д. 17, корп. 2</w:t>
      </w:r>
      <w:r w:rsidR="00B94883"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="00B94883" w:rsidRPr="00B94883">
        <w:rPr>
          <w:rFonts w:ascii="Times New Roman" w:hAnsi="Times New Roman" w:cs="Times New Roman"/>
          <w:b/>
          <w:sz w:val="24"/>
          <w:szCs w:val="24"/>
        </w:rPr>
        <w:t>Объект 3</w:t>
      </w:r>
      <w:r w:rsidR="00B94883">
        <w:rPr>
          <w:rFonts w:ascii="Times New Roman" w:hAnsi="Times New Roman" w:cs="Times New Roman"/>
          <w:sz w:val="24"/>
          <w:szCs w:val="24"/>
        </w:rPr>
        <w:t>»)</w:t>
      </w:r>
      <w:r w:rsidRPr="007C71C1">
        <w:rPr>
          <w:rFonts w:ascii="Times New Roman" w:hAnsi="Times New Roman" w:cs="Times New Roman"/>
          <w:sz w:val="24"/>
          <w:szCs w:val="24"/>
        </w:rPr>
        <w:t>.</w:t>
      </w:r>
    </w:p>
    <w:p w14:paraId="47F8A848" w14:textId="77777777" w:rsidR="00117236" w:rsidRDefault="00117236" w:rsidP="0011723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1F659E" w14:textId="6121A666" w:rsidR="00DD0DF5" w:rsidRDefault="00EF06CE" w:rsidP="00117236">
      <w:pPr>
        <w:pStyle w:val="a4"/>
        <w:numPr>
          <w:ilvl w:val="1"/>
          <w:numId w:val="1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Недвижимое имущество принадлежит Продавцу на праве собственности на основании Решения Тимирязевского районного суда г. Москвы </w:t>
      </w:r>
      <w:r w:rsidR="00DD0DF5">
        <w:rPr>
          <w:rFonts w:ascii="Times New Roman" w:hAnsi="Times New Roman" w:cs="Times New Roman"/>
          <w:sz w:val="24"/>
          <w:szCs w:val="24"/>
        </w:rPr>
        <w:t>от 27.02.2018 г. по делу № 2-151/18</w:t>
      </w:r>
      <w:r w:rsidR="00DA4A5F">
        <w:rPr>
          <w:rFonts w:ascii="Times New Roman" w:hAnsi="Times New Roman" w:cs="Times New Roman"/>
          <w:sz w:val="24"/>
          <w:szCs w:val="24"/>
        </w:rPr>
        <w:t>,</w:t>
      </w:r>
      <w:r w:rsidR="00535868" w:rsidRPr="00363F8C">
        <w:rPr>
          <w:rFonts w:ascii="Times New Roman" w:hAnsi="Times New Roman" w:cs="Times New Roman"/>
          <w:sz w:val="24"/>
          <w:szCs w:val="24"/>
        </w:rPr>
        <w:t xml:space="preserve"> </w:t>
      </w:r>
      <w:r w:rsidR="00535868">
        <w:rPr>
          <w:rFonts w:ascii="Times New Roman" w:hAnsi="Times New Roman" w:cs="Times New Roman"/>
          <w:sz w:val="24"/>
          <w:szCs w:val="24"/>
        </w:rPr>
        <w:t>о</w:t>
      </w:r>
      <w:r w:rsidR="00535868" w:rsidRPr="00D20307">
        <w:rPr>
          <w:rFonts w:ascii="Times New Roman" w:hAnsi="Times New Roman" w:cs="Times New Roman"/>
          <w:sz w:val="24"/>
          <w:szCs w:val="24"/>
        </w:rPr>
        <w:t xml:space="preserve"> чем в Едином государственном реестре </w:t>
      </w:r>
      <w:r w:rsidR="00535868">
        <w:rPr>
          <w:rFonts w:ascii="Times New Roman" w:hAnsi="Times New Roman" w:cs="Times New Roman"/>
          <w:sz w:val="24"/>
          <w:szCs w:val="24"/>
        </w:rPr>
        <w:t xml:space="preserve">недвижимости </w:t>
      </w:r>
      <w:r w:rsidR="00535868" w:rsidRPr="00D20307">
        <w:rPr>
          <w:rFonts w:ascii="Times New Roman" w:hAnsi="Times New Roman" w:cs="Times New Roman"/>
          <w:sz w:val="24"/>
          <w:szCs w:val="24"/>
        </w:rPr>
        <w:t>сделан</w:t>
      </w:r>
      <w:r w:rsidR="00DD0DF5">
        <w:rPr>
          <w:rFonts w:ascii="Times New Roman" w:hAnsi="Times New Roman" w:cs="Times New Roman"/>
          <w:sz w:val="24"/>
          <w:szCs w:val="24"/>
        </w:rPr>
        <w:t>ы</w:t>
      </w:r>
      <w:r w:rsidR="00535868" w:rsidRPr="00D20307">
        <w:rPr>
          <w:rFonts w:ascii="Times New Roman" w:hAnsi="Times New Roman" w:cs="Times New Roman"/>
          <w:sz w:val="24"/>
          <w:szCs w:val="24"/>
        </w:rPr>
        <w:t xml:space="preserve"> запис</w:t>
      </w:r>
      <w:r w:rsidR="00DD0DF5">
        <w:rPr>
          <w:rFonts w:ascii="Times New Roman" w:hAnsi="Times New Roman" w:cs="Times New Roman"/>
          <w:sz w:val="24"/>
          <w:szCs w:val="24"/>
        </w:rPr>
        <w:t>и</w:t>
      </w:r>
      <w:r w:rsidR="00535868" w:rsidRPr="00D20307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DD0DF5">
        <w:rPr>
          <w:rFonts w:ascii="Times New Roman" w:hAnsi="Times New Roman" w:cs="Times New Roman"/>
          <w:sz w:val="24"/>
          <w:szCs w:val="24"/>
        </w:rPr>
        <w:t>:</w:t>
      </w:r>
    </w:p>
    <w:p w14:paraId="0E808048" w14:textId="77777777" w:rsidR="00A73115" w:rsidRDefault="00A73115" w:rsidP="00A7311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0B29A9" w14:textId="77777777" w:rsidR="000058F1" w:rsidRDefault="000058F1" w:rsidP="00A73115">
      <w:pPr>
        <w:pStyle w:val="a4"/>
        <w:numPr>
          <w:ilvl w:val="2"/>
          <w:numId w:val="6"/>
        </w:numPr>
        <w:spacing w:line="276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Объекту 1:</w:t>
      </w:r>
    </w:p>
    <w:p w14:paraId="540BF967" w14:textId="1877FC12" w:rsidR="00535868" w:rsidRDefault="00535868" w:rsidP="000058F1">
      <w:pPr>
        <w:pStyle w:val="a4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20307">
        <w:rPr>
          <w:rFonts w:ascii="Times New Roman" w:hAnsi="Times New Roman" w:cs="Times New Roman"/>
          <w:sz w:val="24"/>
          <w:szCs w:val="24"/>
        </w:rPr>
        <w:lastRenderedPageBreak/>
        <w:t xml:space="preserve">№ </w:t>
      </w:r>
      <w:r w:rsidR="00164CF9" w:rsidRPr="00164CF9">
        <w:rPr>
          <w:rFonts w:ascii="Times New Roman" w:hAnsi="Times New Roman" w:cs="Times New Roman"/>
          <w:sz w:val="24"/>
          <w:szCs w:val="24"/>
        </w:rPr>
        <w:t>77:09:0002023:3555-77/009/2018-5 от 23.04.2018</w:t>
      </w:r>
      <w:r w:rsidR="00164CF9">
        <w:rPr>
          <w:rFonts w:ascii="Times New Roman" w:hAnsi="Times New Roman" w:cs="Times New Roman"/>
          <w:sz w:val="24"/>
          <w:szCs w:val="24"/>
        </w:rPr>
        <w:t xml:space="preserve"> г.</w:t>
      </w:r>
      <w:r w:rsidRPr="00D20307">
        <w:rPr>
          <w:rFonts w:ascii="Times New Roman" w:hAnsi="Times New Roman" w:cs="Times New Roman"/>
          <w:sz w:val="24"/>
          <w:szCs w:val="24"/>
        </w:rPr>
        <w:t xml:space="preserve">, </w:t>
      </w:r>
      <w:r w:rsidRPr="00BE6089">
        <w:rPr>
          <w:rFonts w:ascii="Times New Roman" w:hAnsi="Times New Roman" w:cs="Times New Roman"/>
          <w:sz w:val="24"/>
          <w:szCs w:val="24"/>
        </w:rPr>
        <w:t>что подтверждается Выпиской из Единого государственного реестра недвижимости</w:t>
      </w:r>
      <w:r w:rsidR="007C4DFB" w:rsidRPr="00BE6089">
        <w:rPr>
          <w:rFonts w:ascii="Times New Roman" w:hAnsi="Times New Roman" w:cs="Times New Roman"/>
          <w:sz w:val="24"/>
          <w:szCs w:val="24"/>
        </w:rPr>
        <w:t xml:space="preserve"> об основных характеристиках объекта</w:t>
      </w:r>
      <w:r w:rsidR="007C0886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Pr="00BE6089">
        <w:rPr>
          <w:rFonts w:ascii="Times New Roman" w:hAnsi="Times New Roman" w:cs="Times New Roman"/>
          <w:sz w:val="24"/>
          <w:szCs w:val="24"/>
        </w:rPr>
        <w:t>, выданн</w:t>
      </w:r>
      <w:r w:rsidR="007C4DFB" w:rsidRPr="00BE6089">
        <w:rPr>
          <w:rFonts w:ascii="Times New Roman" w:hAnsi="Times New Roman" w:cs="Times New Roman"/>
          <w:sz w:val="24"/>
          <w:szCs w:val="24"/>
        </w:rPr>
        <w:t>ой</w:t>
      </w:r>
      <w:r w:rsidRPr="00BE6089">
        <w:rPr>
          <w:rFonts w:ascii="Times New Roman" w:hAnsi="Times New Roman" w:cs="Times New Roman"/>
          <w:sz w:val="24"/>
          <w:szCs w:val="24"/>
        </w:rPr>
        <w:t xml:space="preserve"> Управлением Федеральной службы государственной регистрации, кадастра и картографии по </w:t>
      </w:r>
      <w:r w:rsidR="007C4DFB" w:rsidRPr="00BE6089">
        <w:rPr>
          <w:rFonts w:ascii="Times New Roman" w:hAnsi="Times New Roman" w:cs="Times New Roman"/>
          <w:sz w:val="24"/>
          <w:szCs w:val="24"/>
        </w:rPr>
        <w:t>Москве</w:t>
      </w:r>
      <w:r w:rsidR="00A73115" w:rsidRPr="00BE6089">
        <w:rPr>
          <w:rFonts w:ascii="Times New Roman" w:hAnsi="Times New Roman" w:cs="Times New Roman"/>
          <w:sz w:val="24"/>
          <w:szCs w:val="24"/>
        </w:rPr>
        <w:t>;</w:t>
      </w:r>
    </w:p>
    <w:p w14:paraId="2D94856E" w14:textId="77777777" w:rsidR="00E15BA0" w:rsidRPr="00BE6089" w:rsidRDefault="00E15BA0" w:rsidP="000058F1">
      <w:pPr>
        <w:pStyle w:val="a4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62F8737" w14:textId="77777777" w:rsidR="000058F1" w:rsidRDefault="000058F1" w:rsidP="00A73115">
      <w:pPr>
        <w:pStyle w:val="a4"/>
        <w:numPr>
          <w:ilvl w:val="2"/>
          <w:numId w:val="6"/>
        </w:numPr>
        <w:spacing w:line="276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Объекту 2:</w:t>
      </w:r>
    </w:p>
    <w:p w14:paraId="5D1537B0" w14:textId="6DCB1C76" w:rsidR="00A73115" w:rsidRDefault="00A73115" w:rsidP="000058F1">
      <w:pPr>
        <w:pStyle w:val="a4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E6089">
        <w:rPr>
          <w:rFonts w:ascii="Times New Roman" w:hAnsi="Times New Roman" w:cs="Times New Roman"/>
          <w:sz w:val="24"/>
          <w:szCs w:val="24"/>
        </w:rPr>
        <w:t xml:space="preserve">№ </w:t>
      </w:r>
      <w:r w:rsidR="0053013D" w:rsidRPr="0053013D">
        <w:rPr>
          <w:rFonts w:ascii="Times New Roman" w:hAnsi="Times New Roman" w:cs="Times New Roman"/>
          <w:sz w:val="24"/>
          <w:szCs w:val="24"/>
        </w:rPr>
        <w:t>77:09:0002023:3557-77/009/2018-5 от 20.04.2018</w:t>
      </w:r>
      <w:r w:rsidR="0053013D">
        <w:rPr>
          <w:rFonts w:ascii="Times New Roman" w:hAnsi="Times New Roman" w:cs="Times New Roman"/>
          <w:sz w:val="24"/>
          <w:szCs w:val="24"/>
        </w:rPr>
        <w:t xml:space="preserve"> г.</w:t>
      </w:r>
      <w:r w:rsidRPr="00BE6089">
        <w:rPr>
          <w:rFonts w:ascii="Times New Roman" w:hAnsi="Times New Roman" w:cs="Times New Roman"/>
          <w:sz w:val="24"/>
          <w:szCs w:val="24"/>
        </w:rPr>
        <w:t>, что подтверждается Выпиской из Единого государственного реестра недвижимости об основных характеристиках объекта</w:t>
      </w:r>
      <w:r w:rsidR="007C0886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Pr="00BE6089">
        <w:rPr>
          <w:rFonts w:ascii="Times New Roman" w:hAnsi="Times New Roman" w:cs="Times New Roman"/>
          <w:sz w:val="24"/>
          <w:szCs w:val="24"/>
        </w:rPr>
        <w:t>, выданной Управлением Федеральной службы государственной регистрации, кадастра и картографии по Москве;</w:t>
      </w:r>
    </w:p>
    <w:p w14:paraId="775C1961" w14:textId="77777777" w:rsidR="00E15BA0" w:rsidRPr="00BE6089" w:rsidRDefault="00E15BA0" w:rsidP="000058F1">
      <w:pPr>
        <w:pStyle w:val="a4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A688AF3" w14:textId="77777777" w:rsidR="000058F1" w:rsidRDefault="000058F1" w:rsidP="00A73115">
      <w:pPr>
        <w:pStyle w:val="a4"/>
        <w:numPr>
          <w:ilvl w:val="2"/>
          <w:numId w:val="6"/>
        </w:numPr>
        <w:spacing w:line="276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Объекту 3:</w:t>
      </w:r>
    </w:p>
    <w:p w14:paraId="6A2ED1ED" w14:textId="2F7AB24D" w:rsidR="00A73115" w:rsidRDefault="00A73115" w:rsidP="000058F1">
      <w:pPr>
        <w:pStyle w:val="a4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E6089">
        <w:rPr>
          <w:rFonts w:ascii="Times New Roman" w:hAnsi="Times New Roman" w:cs="Times New Roman"/>
          <w:sz w:val="24"/>
          <w:szCs w:val="24"/>
        </w:rPr>
        <w:t xml:space="preserve">№ </w:t>
      </w:r>
      <w:r w:rsidR="000564F7" w:rsidRPr="000564F7">
        <w:rPr>
          <w:rFonts w:ascii="Times New Roman" w:hAnsi="Times New Roman" w:cs="Times New Roman"/>
          <w:sz w:val="24"/>
          <w:szCs w:val="24"/>
        </w:rPr>
        <w:t>77:09:0002023:3554-77/009/2018-5 от 20.04.2018</w:t>
      </w:r>
      <w:r w:rsidR="000564F7">
        <w:rPr>
          <w:rFonts w:ascii="Times New Roman" w:hAnsi="Times New Roman" w:cs="Times New Roman"/>
          <w:sz w:val="24"/>
          <w:szCs w:val="24"/>
        </w:rPr>
        <w:t xml:space="preserve"> г.</w:t>
      </w:r>
      <w:r w:rsidRPr="00BE6089">
        <w:rPr>
          <w:rFonts w:ascii="Times New Roman" w:hAnsi="Times New Roman" w:cs="Times New Roman"/>
          <w:sz w:val="24"/>
          <w:szCs w:val="24"/>
        </w:rPr>
        <w:t>, что подтверждается Выпиской из Единого государственного реестра недвижимости об основных характеристиках объекта</w:t>
      </w:r>
      <w:r w:rsidR="007C0886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Pr="00BE6089">
        <w:rPr>
          <w:rFonts w:ascii="Times New Roman" w:hAnsi="Times New Roman" w:cs="Times New Roman"/>
          <w:sz w:val="24"/>
          <w:szCs w:val="24"/>
        </w:rPr>
        <w:t xml:space="preserve">, выданной </w:t>
      </w:r>
      <w:bookmarkStart w:id="0" w:name="_GoBack"/>
      <w:bookmarkEnd w:id="0"/>
      <w:r w:rsidRPr="00BE6089">
        <w:rPr>
          <w:rFonts w:ascii="Times New Roman" w:hAnsi="Times New Roman" w:cs="Times New Roman"/>
          <w:sz w:val="24"/>
          <w:szCs w:val="24"/>
        </w:rPr>
        <w:t>Управлением Федеральной службы государственной регистрации, кадастра</w:t>
      </w:r>
      <w:r>
        <w:rPr>
          <w:rFonts w:ascii="Times New Roman" w:hAnsi="Times New Roman" w:cs="Times New Roman"/>
          <w:sz w:val="24"/>
          <w:szCs w:val="24"/>
        </w:rPr>
        <w:t xml:space="preserve"> и картографии по Москве.</w:t>
      </w:r>
    </w:p>
    <w:p w14:paraId="18CBFA46" w14:textId="77777777" w:rsidR="00117236" w:rsidRDefault="00117236" w:rsidP="0011723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4CFF75" w14:textId="7DDCD19B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F8C">
        <w:rPr>
          <w:rFonts w:ascii="Times New Roman" w:hAnsi="Times New Roman" w:cs="Times New Roman"/>
          <w:sz w:val="24"/>
          <w:szCs w:val="24"/>
        </w:rPr>
        <w:t>Продавец гарантирует, что отчуждаем</w:t>
      </w:r>
      <w:r>
        <w:rPr>
          <w:rFonts w:ascii="Times New Roman" w:hAnsi="Times New Roman" w:cs="Times New Roman"/>
          <w:sz w:val="24"/>
          <w:szCs w:val="24"/>
        </w:rPr>
        <w:t xml:space="preserve">ое Недвижимое имущество </w:t>
      </w:r>
      <w:r w:rsidRPr="00363F8C">
        <w:rPr>
          <w:rFonts w:ascii="Times New Roman" w:hAnsi="Times New Roman" w:cs="Times New Roman"/>
          <w:sz w:val="24"/>
          <w:szCs w:val="24"/>
        </w:rPr>
        <w:t>никому не продано, не подарено, не отчуждено иным образом, под арестом и запрещением не состоит, не находится в залоге и не является предметом спора.</w:t>
      </w:r>
    </w:p>
    <w:p w14:paraId="78F115E6" w14:textId="77777777" w:rsidR="00117236" w:rsidRPr="00DF6DEB" w:rsidRDefault="00117236" w:rsidP="0011723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E2160F" w14:textId="77777777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20307">
        <w:rPr>
          <w:rFonts w:ascii="Times New Roman" w:hAnsi="Times New Roman" w:cs="Times New Roman"/>
          <w:sz w:val="24"/>
          <w:szCs w:val="24"/>
        </w:rPr>
        <w:t xml:space="preserve">Покупатель удовлетворен качественным состоянием отчуждаемого Недвижимого имущества, с которым ознакомлен путем внутреннего осмотра, проведенного им перед </w:t>
      </w:r>
      <w:r>
        <w:rPr>
          <w:rFonts w:ascii="Times New Roman" w:hAnsi="Times New Roman" w:cs="Times New Roman"/>
          <w:sz w:val="24"/>
          <w:szCs w:val="24"/>
        </w:rPr>
        <w:t>заключением настоящего Договора.</w:t>
      </w:r>
    </w:p>
    <w:p w14:paraId="237520E2" w14:textId="77777777" w:rsidR="00117236" w:rsidRPr="00DF6DEB" w:rsidRDefault="00117236" w:rsidP="0011723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F7B3300" w14:textId="77777777" w:rsidR="00117236" w:rsidRPr="00DF6DEB" w:rsidRDefault="00117236" w:rsidP="00117236">
      <w:pPr>
        <w:pStyle w:val="a4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DEB">
        <w:rPr>
          <w:rFonts w:ascii="Times New Roman" w:hAnsi="Times New Roman" w:cs="Times New Roman"/>
          <w:b/>
          <w:sz w:val="24"/>
          <w:szCs w:val="24"/>
        </w:rPr>
        <w:t>ЦЕНА НЕДВИЖИМОГО ИМУЩЕСТВА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14:paraId="392F47ED" w14:textId="5C5C19F3" w:rsidR="00C65466" w:rsidRDefault="00382671" w:rsidP="00C6546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открытого аукциона, пров</w:t>
      </w:r>
      <w:r w:rsidR="00D725F0">
        <w:rPr>
          <w:rFonts w:ascii="Times New Roman" w:hAnsi="Times New Roman" w:cs="Times New Roman"/>
          <w:sz w:val="24"/>
          <w:szCs w:val="24"/>
        </w:rPr>
        <w:t>еденного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форме, </w:t>
      </w:r>
      <w:r w:rsidR="00CC28C3">
        <w:rPr>
          <w:rFonts w:ascii="Times New Roman" w:hAnsi="Times New Roman" w:cs="Times New Roman"/>
          <w:sz w:val="24"/>
          <w:szCs w:val="24"/>
        </w:rPr>
        <w:t>результаты которого закреплены Протоколом подведения результатов торгов № _________ от ________, цена Недвижимого имущества составляет ______________ рублей</w:t>
      </w:r>
      <w:r w:rsidR="00C65466" w:rsidRPr="0006366C">
        <w:rPr>
          <w:rFonts w:ascii="Times New Roman" w:hAnsi="Times New Roman" w:cs="Times New Roman"/>
          <w:sz w:val="24"/>
          <w:szCs w:val="24"/>
        </w:rPr>
        <w:t>.</w:t>
      </w:r>
    </w:p>
    <w:p w14:paraId="545C5837" w14:textId="77777777" w:rsidR="00BF3223" w:rsidRDefault="00BF3223" w:rsidP="00BF3223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E3E89F" w14:textId="382767B4" w:rsidR="00117236" w:rsidRPr="00CA2CFC" w:rsidRDefault="008C358B" w:rsidP="00975C11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2CFC">
        <w:rPr>
          <w:rFonts w:ascii="Times New Roman" w:hAnsi="Times New Roman" w:cs="Times New Roman"/>
          <w:sz w:val="24"/>
          <w:szCs w:val="24"/>
        </w:rPr>
        <w:t>О</w:t>
      </w:r>
      <w:r w:rsidR="00BF3223" w:rsidRPr="00CA2CFC">
        <w:rPr>
          <w:rFonts w:ascii="Times New Roman" w:hAnsi="Times New Roman" w:cs="Times New Roman"/>
          <w:sz w:val="24"/>
          <w:szCs w:val="24"/>
        </w:rPr>
        <w:t xml:space="preserve">плата приобретаемого по настоящему Договору Недвижимого имущества осуществляется </w:t>
      </w:r>
      <w:r w:rsidR="00CA2CFC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CA2CFC">
        <w:rPr>
          <w:rFonts w:ascii="Times New Roman" w:hAnsi="Times New Roman" w:cs="Times New Roman"/>
          <w:sz w:val="24"/>
          <w:szCs w:val="24"/>
        </w:rPr>
        <w:t>в течение 30 (тридцати) дней с даты заключения настоящего Договора</w:t>
      </w:r>
      <w:r w:rsidR="00BF3223" w:rsidRPr="00CA2CFC">
        <w:rPr>
          <w:rFonts w:ascii="Times New Roman" w:hAnsi="Times New Roman" w:cs="Times New Roman"/>
          <w:sz w:val="24"/>
          <w:szCs w:val="24"/>
        </w:rPr>
        <w:t>.</w:t>
      </w:r>
    </w:p>
    <w:p w14:paraId="292F2F22" w14:textId="77777777" w:rsidR="00BF3223" w:rsidRPr="00BF3223" w:rsidRDefault="00BF3223" w:rsidP="00BF3223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1BBCC0" w14:textId="6C0EC3E4" w:rsidR="00826A09" w:rsidRDefault="00117236" w:rsidP="007A41CD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C66">
        <w:rPr>
          <w:rFonts w:ascii="Times New Roman" w:hAnsi="Times New Roman" w:cs="Times New Roman"/>
          <w:sz w:val="24"/>
          <w:szCs w:val="24"/>
        </w:rPr>
        <w:t xml:space="preserve">Покупатель обязан оплатить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87C66">
        <w:rPr>
          <w:rFonts w:ascii="Times New Roman" w:hAnsi="Times New Roman" w:cs="Times New Roman"/>
          <w:sz w:val="24"/>
          <w:szCs w:val="24"/>
        </w:rPr>
        <w:t xml:space="preserve">тоимость </w:t>
      </w:r>
      <w:r>
        <w:rPr>
          <w:rFonts w:ascii="Times New Roman" w:hAnsi="Times New Roman" w:cs="Times New Roman"/>
          <w:sz w:val="24"/>
          <w:szCs w:val="24"/>
        </w:rPr>
        <w:t>Недвижимого и</w:t>
      </w:r>
      <w:r w:rsidRPr="00D774B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="00CA2CFC">
        <w:rPr>
          <w:rFonts w:ascii="Times New Roman" w:hAnsi="Times New Roman" w:cs="Times New Roman"/>
          <w:sz w:val="24"/>
          <w:szCs w:val="24"/>
        </w:rPr>
        <w:t xml:space="preserve">безналичным путем </w:t>
      </w:r>
      <w:r w:rsidRPr="00D774B9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2C568A">
        <w:rPr>
          <w:rFonts w:ascii="Times New Roman" w:hAnsi="Times New Roman" w:cs="Times New Roman"/>
          <w:sz w:val="24"/>
          <w:szCs w:val="24"/>
        </w:rPr>
        <w:t xml:space="preserve">перечисления </w:t>
      </w:r>
      <w:r w:rsidR="00E4534F">
        <w:rPr>
          <w:rFonts w:ascii="Times New Roman" w:hAnsi="Times New Roman" w:cs="Times New Roman"/>
          <w:sz w:val="24"/>
          <w:szCs w:val="24"/>
        </w:rPr>
        <w:t>денежных средств в размере</w:t>
      </w:r>
      <w:r w:rsidR="00CA2CFC">
        <w:rPr>
          <w:rFonts w:ascii="Times New Roman" w:hAnsi="Times New Roman" w:cs="Times New Roman"/>
          <w:sz w:val="24"/>
          <w:szCs w:val="24"/>
        </w:rPr>
        <w:t xml:space="preserve"> цены Недвижимого имущества, указанной в пункте</w:t>
      </w:r>
      <w:r w:rsidRPr="00D774B9">
        <w:rPr>
          <w:rFonts w:ascii="Times New Roman" w:hAnsi="Times New Roman" w:cs="Times New Roman"/>
          <w:sz w:val="24"/>
          <w:szCs w:val="24"/>
        </w:rPr>
        <w:t xml:space="preserve"> 2.</w:t>
      </w:r>
      <w:r w:rsidR="00CA2CFC">
        <w:rPr>
          <w:rFonts w:ascii="Times New Roman" w:hAnsi="Times New Roman" w:cs="Times New Roman"/>
          <w:sz w:val="24"/>
          <w:szCs w:val="24"/>
        </w:rPr>
        <w:t>1</w:t>
      </w:r>
      <w:r w:rsidRPr="00D774B9">
        <w:rPr>
          <w:rFonts w:ascii="Times New Roman" w:hAnsi="Times New Roman" w:cs="Times New Roman"/>
          <w:sz w:val="24"/>
          <w:szCs w:val="24"/>
        </w:rPr>
        <w:t xml:space="preserve"> настоящего Договора, на расчетный счет Продавца</w:t>
      </w:r>
      <w:bookmarkStart w:id="1" w:name="_Hlk512621810"/>
      <w:r w:rsidR="007A41CD">
        <w:rPr>
          <w:rFonts w:ascii="Times New Roman" w:hAnsi="Times New Roman" w:cs="Times New Roman"/>
          <w:sz w:val="24"/>
          <w:szCs w:val="24"/>
        </w:rPr>
        <w:t>, указанный в настоящем Договоре.</w:t>
      </w:r>
      <w:bookmarkEnd w:id="1"/>
    </w:p>
    <w:p w14:paraId="0D7DFEBD" w14:textId="77777777" w:rsidR="007A41CD" w:rsidRPr="007A41CD" w:rsidRDefault="007A41CD" w:rsidP="007A41CD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A40EBA" w14:textId="3309EF70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Обязанность </w:t>
      </w:r>
      <w:r w:rsidRPr="00C139A0">
        <w:rPr>
          <w:rFonts w:ascii="Times New Roman" w:hAnsi="Times New Roman" w:cs="Times New Roman"/>
          <w:sz w:val="24"/>
          <w:szCs w:val="24"/>
        </w:rPr>
        <w:t xml:space="preserve">Покупателя по оплате </w:t>
      </w:r>
      <w:r w:rsidR="0002715C">
        <w:rPr>
          <w:rFonts w:ascii="Times New Roman" w:hAnsi="Times New Roman" w:cs="Times New Roman"/>
          <w:sz w:val="24"/>
          <w:szCs w:val="24"/>
        </w:rPr>
        <w:t>цены</w:t>
      </w:r>
      <w:r w:rsidRPr="00C139A0">
        <w:rPr>
          <w:rFonts w:ascii="Times New Roman" w:hAnsi="Times New Roman" w:cs="Times New Roman"/>
          <w:sz w:val="24"/>
          <w:szCs w:val="24"/>
        </w:rPr>
        <w:t xml:space="preserve"> </w:t>
      </w:r>
      <w:r w:rsidR="0002715C">
        <w:rPr>
          <w:rFonts w:ascii="Times New Roman" w:hAnsi="Times New Roman" w:cs="Times New Roman"/>
          <w:sz w:val="24"/>
          <w:szCs w:val="24"/>
        </w:rPr>
        <w:t>Н</w:t>
      </w:r>
      <w:r w:rsidRPr="00C139A0">
        <w:rPr>
          <w:rFonts w:ascii="Times New Roman" w:hAnsi="Times New Roman" w:cs="Times New Roman"/>
          <w:sz w:val="24"/>
          <w:szCs w:val="24"/>
        </w:rPr>
        <w:t>едвижимого имущества считается исполненной с момента зачисления денежных средств на расчетный счет Продавца, указанный в настоящем Договоре.</w:t>
      </w:r>
    </w:p>
    <w:p w14:paraId="1F3364D2" w14:textId="77777777" w:rsidR="00AA4BFE" w:rsidRPr="00AA4BFE" w:rsidRDefault="00AA4BFE" w:rsidP="00AA4BFE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D5B6C3" w14:textId="37CC58A5" w:rsidR="00117236" w:rsidRDefault="001C35A9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случае нарушения срока оплаты Недвижимого имущества, установленного в пункте 2.2 настоящего Договора, Покупатель уплачивает </w:t>
      </w:r>
      <w:r w:rsidR="00093F0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родавцу неустойку (пени) в размере 0,1% </w:t>
      </w:r>
      <w:r w:rsidR="00093F0A">
        <w:rPr>
          <w:rFonts w:ascii="Times New Roman" w:hAnsi="Times New Roman" w:cs="Times New Roman"/>
          <w:sz w:val="24"/>
          <w:szCs w:val="24"/>
        </w:rPr>
        <w:t>цены Недвижимого имущества за каждый день просрочки</w:t>
      </w:r>
      <w:r w:rsidR="00117236">
        <w:rPr>
          <w:rFonts w:ascii="Times New Roman" w:hAnsi="Times New Roman" w:cs="Times New Roman"/>
          <w:sz w:val="24"/>
          <w:szCs w:val="24"/>
        </w:rPr>
        <w:t>.</w:t>
      </w:r>
    </w:p>
    <w:p w14:paraId="3571869D" w14:textId="77777777" w:rsidR="00C139A0" w:rsidRDefault="00C139A0" w:rsidP="00C139A0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411A19" w14:textId="3A11B71E" w:rsidR="00117236" w:rsidRPr="002471FA" w:rsidRDefault="00C139A0" w:rsidP="002471FA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 оплаты Недвижимого имущества, установленного в пункте 2.2 настоящего Договора, Продавец вправе отказаться от настоящего Договора в одностороннем внесудебном порядке путем направления </w:t>
      </w:r>
      <w:r w:rsidR="004D34E4">
        <w:rPr>
          <w:rFonts w:ascii="Times New Roman" w:hAnsi="Times New Roman" w:cs="Times New Roman"/>
          <w:sz w:val="24"/>
          <w:szCs w:val="24"/>
        </w:rPr>
        <w:t>письменного уведомления Покупателю по адресу, указанному в настоящем Договоре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92F8F1" w14:textId="77777777" w:rsidR="00117236" w:rsidRPr="00305458" w:rsidRDefault="00117236" w:rsidP="0011723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64F071" w14:textId="77777777" w:rsidR="00117236" w:rsidRPr="00305458" w:rsidRDefault="00117236" w:rsidP="00117236">
      <w:pPr>
        <w:pStyle w:val="a4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ПЕРЕДАЧА ВЛАДЕНИЯ И ПЕРЕХОД ПРАВА СОБСТВЕННОСТИ</w:t>
      </w:r>
    </w:p>
    <w:p w14:paraId="49691669" w14:textId="223F0E89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0307">
        <w:rPr>
          <w:rFonts w:ascii="Times New Roman" w:hAnsi="Times New Roman" w:cs="Times New Roman"/>
          <w:sz w:val="24"/>
          <w:szCs w:val="24"/>
        </w:rPr>
        <w:t xml:space="preserve">Передача отчуждаемого Недвижимого имущества осуществляется по Акту приема-передачи, который </w:t>
      </w:r>
      <w:r w:rsidR="00F34AD0">
        <w:rPr>
          <w:rFonts w:ascii="Times New Roman" w:hAnsi="Times New Roman" w:cs="Times New Roman"/>
          <w:sz w:val="24"/>
          <w:szCs w:val="24"/>
        </w:rPr>
        <w:t>С</w:t>
      </w:r>
      <w:r w:rsidRPr="00D20307">
        <w:rPr>
          <w:rFonts w:ascii="Times New Roman" w:hAnsi="Times New Roman" w:cs="Times New Roman"/>
          <w:sz w:val="24"/>
          <w:szCs w:val="24"/>
        </w:rPr>
        <w:t xml:space="preserve">тороны подписывают </w:t>
      </w:r>
      <w:r w:rsidR="002108A8">
        <w:rPr>
          <w:rFonts w:ascii="Times New Roman" w:hAnsi="Times New Roman" w:cs="Times New Roman"/>
          <w:sz w:val="24"/>
          <w:szCs w:val="24"/>
        </w:rPr>
        <w:t xml:space="preserve">в течение 5 (пяти) дней после внесения Покупателем </w:t>
      </w:r>
      <w:r w:rsidR="000F2B00">
        <w:rPr>
          <w:rFonts w:ascii="Times New Roman" w:hAnsi="Times New Roman" w:cs="Times New Roman"/>
          <w:sz w:val="24"/>
          <w:szCs w:val="24"/>
        </w:rPr>
        <w:t>в полном объеме цены Недвижимого имущества, установленной в пункте 2.1 настоящего Договора</w:t>
      </w:r>
      <w:r>
        <w:rPr>
          <w:rFonts w:ascii="Times New Roman" w:hAnsi="Times New Roman" w:cs="Times New Roman"/>
          <w:sz w:val="24"/>
          <w:szCs w:val="24"/>
        </w:rPr>
        <w:t>. Форма Акта приема-передачи согласована Сторонами в Приложении 1 к настоящему Договору.</w:t>
      </w:r>
    </w:p>
    <w:p w14:paraId="5F8DA18B" w14:textId="77777777" w:rsidR="00117236" w:rsidRPr="004F56EB" w:rsidRDefault="00117236" w:rsidP="0011723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77B44CF" w14:textId="4E1F73CC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0307">
        <w:rPr>
          <w:rFonts w:ascii="Times New Roman" w:hAnsi="Times New Roman" w:cs="Times New Roman"/>
          <w:sz w:val="24"/>
          <w:szCs w:val="24"/>
        </w:rPr>
        <w:t xml:space="preserve">Право собственности у Покупателя возникает с момента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перехода </w:t>
      </w:r>
      <w:r w:rsidRPr="00D20307">
        <w:rPr>
          <w:rFonts w:ascii="Times New Roman" w:hAnsi="Times New Roman" w:cs="Times New Roman"/>
          <w:sz w:val="24"/>
          <w:szCs w:val="24"/>
        </w:rPr>
        <w:t>права собственности на отчуждаемое Недвижимое имущество</w:t>
      </w:r>
      <w:r>
        <w:rPr>
          <w:rFonts w:ascii="Times New Roman" w:hAnsi="Times New Roman" w:cs="Times New Roman"/>
          <w:sz w:val="24"/>
          <w:szCs w:val="24"/>
        </w:rPr>
        <w:t xml:space="preserve"> к Покупателю</w:t>
      </w:r>
      <w:r w:rsidRPr="00D20307">
        <w:rPr>
          <w:rFonts w:ascii="Times New Roman" w:hAnsi="Times New Roman" w:cs="Times New Roman"/>
          <w:sz w:val="24"/>
          <w:szCs w:val="24"/>
        </w:rPr>
        <w:t>.</w:t>
      </w:r>
    </w:p>
    <w:p w14:paraId="27AA3F8A" w14:textId="77777777" w:rsidR="008D40B0" w:rsidRDefault="008D40B0" w:rsidP="008D40B0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B6BA9F" w14:textId="3B6C8B0E" w:rsidR="009544CC" w:rsidRDefault="00EC3E2D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обязуются подать совместное заявление и предоставить все необходимые документы для государственной регистрации перехода права собственности на Недвижимое имущество от Продавца к Покупателю в течение 7 (семи) дней после </w:t>
      </w:r>
      <w:r w:rsidR="008D40B0">
        <w:rPr>
          <w:rFonts w:ascii="Times New Roman" w:hAnsi="Times New Roman" w:cs="Times New Roman"/>
          <w:sz w:val="24"/>
          <w:szCs w:val="24"/>
        </w:rPr>
        <w:t>уплаты Покупателем в полном объеме цены Недвижимого имущества, установленной в пункте 2.1 настоящего Договора.</w:t>
      </w:r>
    </w:p>
    <w:p w14:paraId="5213B89B" w14:textId="77777777" w:rsidR="00355AD0" w:rsidRDefault="00355AD0" w:rsidP="00355AD0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025CB6" w14:textId="59290B57" w:rsidR="00355AD0" w:rsidRPr="00355AD0" w:rsidRDefault="00355AD0" w:rsidP="00355AD0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36AB">
        <w:rPr>
          <w:rFonts w:ascii="Times New Roman" w:hAnsi="Times New Roman" w:cs="Times New Roman"/>
          <w:sz w:val="24"/>
          <w:szCs w:val="24"/>
        </w:rPr>
        <w:t>Расходы по государственной регистрации перехода права собственности на Недвижимое имущество от Продавца к Покупателю несет Покупатель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0BA7F2" w14:textId="77777777" w:rsidR="00117236" w:rsidRPr="004F56EB" w:rsidRDefault="00117236" w:rsidP="0011723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D4D5829" w14:textId="6A9D7C40" w:rsidR="00117236" w:rsidRPr="00314B01" w:rsidRDefault="006344C3" w:rsidP="00314B01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17236" w:rsidRPr="004F56EB">
        <w:rPr>
          <w:rFonts w:ascii="Times New Roman" w:hAnsi="Times New Roman" w:cs="Times New Roman"/>
          <w:sz w:val="24"/>
          <w:szCs w:val="24"/>
        </w:rPr>
        <w:t xml:space="preserve">се </w:t>
      </w:r>
      <w:r w:rsidR="0084007C">
        <w:rPr>
          <w:rFonts w:ascii="Times New Roman" w:hAnsi="Times New Roman" w:cs="Times New Roman"/>
          <w:sz w:val="24"/>
          <w:szCs w:val="24"/>
        </w:rPr>
        <w:t>обязательства</w:t>
      </w:r>
      <w:r w:rsidR="00117236" w:rsidRPr="004F56EB">
        <w:rPr>
          <w:rFonts w:ascii="Times New Roman" w:hAnsi="Times New Roman" w:cs="Times New Roman"/>
          <w:sz w:val="24"/>
          <w:szCs w:val="24"/>
        </w:rPr>
        <w:t xml:space="preserve"> по оплате коммунальных платежей за энергоснабжение, водоснабжение, водоотведение, телефон, содержание и ремонт общего имущества и т.п. несет Покупатель</w:t>
      </w:r>
      <w:r w:rsidR="0084007C">
        <w:rPr>
          <w:rFonts w:ascii="Times New Roman" w:hAnsi="Times New Roman" w:cs="Times New Roman"/>
          <w:sz w:val="24"/>
          <w:szCs w:val="24"/>
        </w:rPr>
        <w:t>, в том числе по долгам, возникшим до заключения настоящего Договора.</w:t>
      </w:r>
    </w:p>
    <w:p w14:paraId="2B3BEF51" w14:textId="77777777" w:rsidR="00117236" w:rsidRDefault="00117236" w:rsidP="0011723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58C8C6" w14:textId="77777777" w:rsidR="00117236" w:rsidRPr="00305458" w:rsidRDefault="00117236" w:rsidP="00117236">
      <w:pPr>
        <w:pStyle w:val="a4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2A1B1F4F" w14:textId="24CB8798" w:rsidR="00117236" w:rsidRDefault="00314B01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7236" w:rsidRPr="004F56EB">
        <w:rPr>
          <w:rFonts w:ascii="Times New Roman" w:hAnsi="Times New Roman" w:cs="Times New Roman"/>
          <w:sz w:val="24"/>
          <w:szCs w:val="24"/>
        </w:rPr>
        <w:t xml:space="preserve">тветственность Сторон </w:t>
      </w:r>
      <w:r w:rsidR="00117236">
        <w:rPr>
          <w:rFonts w:ascii="Times New Roman" w:hAnsi="Times New Roman" w:cs="Times New Roman"/>
          <w:sz w:val="24"/>
          <w:szCs w:val="24"/>
        </w:rPr>
        <w:t xml:space="preserve">и основания освобождения от ответственности </w:t>
      </w:r>
      <w:r w:rsidR="00117236" w:rsidRPr="004F56EB">
        <w:rPr>
          <w:rFonts w:ascii="Times New Roman" w:hAnsi="Times New Roman" w:cs="Times New Roman"/>
          <w:sz w:val="24"/>
          <w:szCs w:val="24"/>
        </w:rPr>
        <w:t>определя</w:t>
      </w:r>
      <w:r w:rsidR="00117236">
        <w:rPr>
          <w:rFonts w:ascii="Times New Roman" w:hAnsi="Times New Roman" w:cs="Times New Roman"/>
          <w:sz w:val="24"/>
          <w:szCs w:val="24"/>
        </w:rPr>
        <w:t>ю</w:t>
      </w:r>
      <w:r w:rsidR="00117236" w:rsidRPr="004F56EB">
        <w:rPr>
          <w:rFonts w:ascii="Times New Roman" w:hAnsi="Times New Roman" w:cs="Times New Roman"/>
          <w:sz w:val="24"/>
          <w:szCs w:val="24"/>
        </w:rPr>
        <w:t xml:space="preserve">тся в соответствии </w:t>
      </w:r>
      <w:r w:rsidR="0011723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="00117236" w:rsidRPr="004F56EB">
        <w:rPr>
          <w:rFonts w:ascii="Times New Roman" w:hAnsi="Times New Roman" w:cs="Times New Roman"/>
          <w:sz w:val="24"/>
          <w:szCs w:val="24"/>
        </w:rPr>
        <w:t>.</w:t>
      </w:r>
    </w:p>
    <w:p w14:paraId="6D8CE932" w14:textId="77777777" w:rsidR="00117236" w:rsidRPr="00305458" w:rsidRDefault="00117236" w:rsidP="0011723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DB18A7" w14:textId="77777777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2A9A"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2A9A">
        <w:rPr>
          <w:rFonts w:ascii="Times New Roman" w:hAnsi="Times New Roman" w:cs="Times New Roman"/>
          <w:sz w:val="24"/>
          <w:szCs w:val="24"/>
        </w:rPr>
        <w:t>торонами</w:t>
      </w:r>
      <w:r>
        <w:rPr>
          <w:rFonts w:ascii="Times New Roman" w:hAnsi="Times New Roman" w:cs="Times New Roman"/>
          <w:sz w:val="24"/>
          <w:szCs w:val="24"/>
        </w:rPr>
        <w:t xml:space="preserve"> условий настоящего Договора</w:t>
      </w:r>
      <w:r w:rsidRPr="002B2A9A">
        <w:rPr>
          <w:rFonts w:ascii="Times New Roman" w:hAnsi="Times New Roman" w:cs="Times New Roman"/>
          <w:sz w:val="24"/>
          <w:szCs w:val="24"/>
        </w:rPr>
        <w:t xml:space="preserve"> все споры и разногласия между Продавцом и Покупателем разрешаются в соответствии с законодательством Российской Федерации.</w:t>
      </w:r>
    </w:p>
    <w:p w14:paraId="5D4D9150" w14:textId="77777777" w:rsidR="00117236" w:rsidRPr="00980D02" w:rsidRDefault="00117236" w:rsidP="0011723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3CC9151" w14:textId="1EEE9DAD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0307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момента его подписания Сторонами и действует до полного </w:t>
      </w:r>
      <w:r>
        <w:rPr>
          <w:rFonts w:ascii="Times New Roman" w:hAnsi="Times New Roman" w:cs="Times New Roman"/>
          <w:sz w:val="24"/>
          <w:szCs w:val="24"/>
        </w:rPr>
        <w:t>ис</w:t>
      </w:r>
      <w:r w:rsidRPr="00D20307">
        <w:rPr>
          <w:rFonts w:ascii="Times New Roman" w:hAnsi="Times New Roman" w:cs="Times New Roman"/>
          <w:sz w:val="24"/>
          <w:szCs w:val="24"/>
        </w:rPr>
        <w:t>полнения Сторонами своих обязательств по нему.</w:t>
      </w:r>
    </w:p>
    <w:p w14:paraId="59EF8F70" w14:textId="77777777" w:rsidR="00117236" w:rsidRPr="00980D02" w:rsidRDefault="00117236" w:rsidP="0011723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65EB2AC" w14:textId="4323C5A5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0307">
        <w:rPr>
          <w:rFonts w:ascii="Times New Roman" w:hAnsi="Times New Roman" w:cs="Times New Roman"/>
          <w:sz w:val="24"/>
          <w:szCs w:val="24"/>
        </w:rPr>
        <w:lastRenderedPageBreak/>
        <w:t>Все изменения и дополнения условий настоящего Договора, его расторжение и прекращение возможны только в соответствии с законодательством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2030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D20307">
        <w:rPr>
          <w:rFonts w:ascii="Times New Roman" w:hAnsi="Times New Roman" w:cs="Times New Roman"/>
          <w:sz w:val="24"/>
          <w:szCs w:val="24"/>
        </w:rPr>
        <w:t xml:space="preserve"> и должны быть составлены письменно и подписаны обеими Сторонами</w:t>
      </w:r>
      <w:r w:rsidRPr="003E524D">
        <w:rPr>
          <w:rFonts w:ascii="Times New Roman" w:hAnsi="Times New Roman" w:cs="Times New Roman"/>
          <w:sz w:val="24"/>
          <w:szCs w:val="24"/>
        </w:rPr>
        <w:t>.</w:t>
      </w:r>
    </w:p>
    <w:p w14:paraId="09F95B69" w14:textId="77777777" w:rsidR="00117236" w:rsidRPr="00980D02" w:rsidRDefault="00117236" w:rsidP="0011723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E348657" w14:textId="77777777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0307">
        <w:rPr>
          <w:rFonts w:ascii="Times New Roman" w:hAnsi="Times New Roman" w:cs="Times New Roman"/>
          <w:sz w:val="24"/>
          <w:szCs w:val="24"/>
        </w:rPr>
        <w:t>Любые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20307">
        <w:rPr>
          <w:rFonts w:ascii="Times New Roman" w:hAnsi="Times New Roman" w:cs="Times New Roman"/>
          <w:sz w:val="24"/>
          <w:szCs w:val="24"/>
        </w:rPr>
        <w:t xml:space="preserve"> письма должны быть направлены по </w:t>
      </w:r>
      <w:r>
        <w:rPr>
          <w:rFonts w:ascii="Times New Roman" w:hAnsi="Times New Roman" w:cs="Times New Roman"/>
          <w:sz w:val="24"/>
          <w:szCs w:val="24"/>
        </w:rPr>
        <w:t>следующим адресам:</w:t>
      </w:r>
    </w:p>
    <w:p w14:paraId="00127E1E" w14:textId="77777777" w:rsidR="00117236" w:rsidRPr="00243D41" w:rsidRDefault="00117236" w:rsidP="0011723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4E13198" w14:textId="06B868AA" w:rsidR="00117236" w:rsidRDefault="00117236" w:rsidP="007234BB">
      <w:pPr>
        <w:pStyle w:val="a4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Продавца:</w:t>
      </w:r>
      <w:r w:rsidR="007234BB">
        <w:rPr>
          <w:rFonts w:ascii="Times New Roman" w:hAnsi="Times New Roman" w:cs="Times New Roman"/>
          <w:sz w:val="24"/>
          <w:szCs w:val="24"/>
        </w:rPr>
        <w:t xml:space="preserve"> </w:t>
      </w:r>
      <w:r w:rsidR="007234BB" w:rsidRPr="007234BB">
        <w:rPr>
          <w:rFonts w:ascii="Times New Roman" w:hAnsi="Times New Roman" w:cs="Times New Roman"/>
          <w:sz w:val="24"/>
          <w:szCs w:val="24"/>
        </w:rPr>
        <w:t>127322, г. Москва, ул. Яблочкова, д. 21, корп. 3, оф. 6.1</w:t>
      </w:r>
      <w:r w:rsidR="007234BB">
        <w:rPr>
          <w:rFonts w:ascii="Times New Roman" w:hAnsi="Times New Roman" w:cs="Times New Roman"/>
          <w:sz w:val="24"/>
          <w:szCs w:val="24"/>
        </w:rPr>
        <w:t>.</w:t>
      </w:r>
    </w:p>
    <w:p w14:paraId="6B93F754" w14:textId="77777777" w:rsidR="007234BB" w:rsidRPr="007234BB" w:rsidRDefault="007234BB" w:rsidP="007234BB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385C26" w14:textId="77777777" w:rsidR="00117236" w:rsidRDefault="00117236" w:rsidP="00117236">
      <w:pPr>
        <w:pStyle w:val="a4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Покупателя:</w:t>
      </w:r>
    </w:p>
    <w:p w14:paraId="13340608" w14:textId="77777777" w:rsidR="00117236" w:rsidRPr="00243D41" w:rsidRDefault="00117236" w:rsidP="001172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4DD82DC8" w14:textId="77777777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изменения адресов для направления уведомлений и писем Стороны обязуются в разумный срок надлежащим образом уведомлять друг друга о своих новых адресах и несут риск последствий такого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неуведомления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61396E" w14:textId="77777777" w:rsidR="00117236" w:rsidRDefault="00117236" w:rsidP="0011723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65652A" w14:textId="5CC2524A" w:rsidR="00117236" w:rsidRDefault="00117236" w:rsidP="00EF4620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D20307">
        <w:rPr>
          <w:rFonts w:ascii="Times New Roman" w:hAnsi="Times New Roman" w:cs="Times New Roman"/>
          <w:sz w:val="24"/>
          <w:szCs w:val="24"/>
        </w:rPr>
        <w:t>сли на дату доставки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или иного</w:t>
      </w:r>
      <w:r w:rsidRPr="00D20307">
        <w:rPr>
          <w:rFonts w:ascii="Times New Roman" w:hAnsi="Times New Roman" w:cs="Times New Roman"/>
          <w:sz w:val="24"/>
          <w:szCs w:val="24"/>
        </w:rPr>
        <w:t xml:space="preserve"> письма Сторона отсутствует по указанному адресу или отказалась от получения корреспонденции, в связи с чем получить подтверждение получения адресатом корреспонденции невозможно, корреспонденция будет считаться надлежащим образом доставленной и при отсутствии такого подтверждения о получении; датой доставки корреспонденции будет являться дата поступления корреспонденции в почтовое отделение по месту нахождения адресата.</w:t>
      </w:r>
    </w:p>
    <w:p w14:paraId="25DBBC99" w14:textId="77777777" w:rsidR="00EF4620" w:rsidRPr="00EF4620" w:rsidRDefault="00EF4620" w:rsidP="00EF4620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E6D9EC" w14:textId="77BA4B11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0307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EF4620">
        <w:rPr>
          <w:rFonts w:ascii="Times New Roman" w:hAnsi="Times New Roman" w:cs="Times New Roman"/>
          <w:sz w:val="24"/>
          <w:szCs w:val="24"/>
        </w:rPr>
        <w:t>трех</w:t>
      </w:r>
      <w:r w:rsidRPr="00D20307">
        <w:rPr>
          <w:rFonts w:ascii="Times New Roman" w:hAnsi="Times New Roman" w:cs="Times New Roman"/>
          <w:sz w:val="24"/>
          <w:szCs w:val="24"/>
        </w:rPr>
        <w:t xml:space="preserve"> экземплярах на русском языке. Все экземпляры настоящего договора идентичны и имеют одинаковую юридическую силу. У каждой из Сторон находится по одному экземпляру настоящего Договора, </w:t>
      </w:r>
      <w:r w:rsidR="00EF4620">
        <w:rPr>
          <w:rFonts w:ascii="Times New Roman" w:hAnsi="Times New Roman" w:cs="Times New Roman"/>
          <w:sz w:val="24"/>
          <w:szCs w:val="24"/>
        </w:rPr>
        <w:t>один</w:t>
      </w:r>
      <w:r w:rsidRPr="00D20307">
        <w:rPr>
          <w:rFonts w:ascii="Times New Roman" w:hAnsi="Times New Roman" w:cs="Times New Roman"/>
          <w:sz w:val="24"/>
          <w:szCs w:val="24"/>
        </w:rPr>
        <w:t xml:space="preserve"> экземпляр для Управления Федеральной службы государственной регистрации, кадастра и картографии по Москве.</w:t>
      </w:r>
    </w:p>
    <w:p w14:paraId="1042E829" w14:textId="77777777" w:rsidR="00117236" w:rsidRPr="00980D02" w:rsidRDefault="00117236" w:rsidP="0011723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D133ED" w14:textId="77777777" w:rsidR="00117236" w:rsidRDefault="00117236" w:rsidP="0011723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591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14:paraId="01C20370" w14:textId="77777777" w:rsidR="00117236" w:rsidRPr="009C75CD" w:rsidRDefault="00117236" w:rsidP="001172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34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117236" w:rsidRPr="00980D02" w14:paraId="6682A196" w14:textId="77777777" w:rsidTr="00FD1554">
        <w:trPr>
          <w:trHeight w:val="295"/>
        </w:trPr>
        <w:tc>
          <w:tcPr>
            <w:tcW w:w="4673" w:type="dxa"/>
          </w:tcPr>
          <w:p w14:paraId="0B0A8861" w14:textId="77777777" w:rsidR="00117236" w:rsidRPr="00980D02" w:rsidRDefault="00117236" w:rsidP="00375479">
            <w:pPr>
              <w:tabs>
                <w:tab w:val="center" w:pos="4677"/>
                <w:tab w:val="left" w:pos="50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B2267">
              <w:rPr>
                <w:rFonts w:ascii="Times New Roman" w:hAnsi="Times New Roman" w:cs="Times New Roman"/>
                <w:b/>
                <w:sz w:val="24"/>
                <w:szCs w:val="24"/>
              </w:rPr>
              <w:t>родавец</w:t>
            </w: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80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2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2" w:type="dxa"/>
          </w:tcPr>
          <w:p w14:paraId="2E1E968E" w14:textId="77777777" w:rsidR="00117236" w:rsidRPr="00980D02" w:rsidRDefault="00117236" w:rsidP="00375479">
            <w:pPr>
              <w:tabs>
                <w:tab w:val="center" w:pos="4677"/>
                <w:tab w:val="left" w:pos="50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окупатель</w:t>
            </w: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80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2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17236" w:rsidRPr="00980D02" w14:paraId="642A57A9" w14:textId="77777777" w:rsidTr="00FD1554">
        <w:trPr>
          <w:trHeight w:val="295"/>
        </w:trPr>
        <w:tc>
          <w:tcPr>
            <w:tcW w:w="4673" w:type="dxa"/>
          </w:tcPr>
          <w:p w14:paraId="669A07AC" w14:textId="77777777" w:rsidR="005C6807" w:rsidRDefault="005C6807" w:rsidP="0037547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9BBFFF" w14:textId="28AF4295" w:rsidR="00117236" w:rsidRPr="00FD1554" w:rsidRDefault="00316FC3" w:rsidP="003754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«Регион</w:t>
            </w:r>
            <w:r w:rsidR="00C13D21" w:rsidRPr="00FD1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672" w:type="dxa"/>
          </w:tcPr>
          <w:p w14:paraId="327C9506" w14:textId="77777777" w:rsidR="008E7B64" w:rsidRDefault="008E7B64" w:rsidP="0037547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E7F18C" w14:textId="6FF2037C" w:rsidR="00117236" w:rsidRPr="00980D02" w:rsidRDefault="00117236" w:rsidP="0037547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</w:t>
            </w:r>
          </w:p>
        </w:tc>
      </w:tr>
      <w:tr w:rsidR="00117236" w:rsidRPr="00980D02" w14:paraId="565CFD5C" w14:textId="77777777" w:rsidTr="00FD1554">
        <w:trPr>
          <w:trHeight w:val="604"/>
        </w:trPr>
        <w:tc>
          <w:tcPr>
            <w:tcW w:w="4673" w:type="dxa"/>
          </w:tcPr>
          <w:p w14:paraId="7C792020" w14:textId="5BD58578" w:rsidR="005C6807" w:rsidRDefault="005C6807" w:rsidP="00C13D2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Платежные реквизиты</w:t>
            </w:r>
            <w:r w:rsidR="00117236" w:rsidRPr="00980D0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2EB11FEA" w14:textId="4A56BC0D" w:rsidR="00C13D21" w:rsidRPr="00C13D21" w:rsidRDefault="00C13D21" w:rsidP="00C13D2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D21">
              <w:rPr>
                <w:rFonts w:ascii="Times New Roman" w:hAnsi="Times New Roman" w:cs="Times New Roman"/>
                <w:bCs/>
                <w:sz w:val="24"/>
                <w:szCs w:val="24"/>
              </w:rPr>
              <w:t>ОГРН 1137746080911, ИНН 7751508746</w:t>
            </w:r>
          </w:p>
          <w:p w14:paraId="5C2230FE" w14:textId="77777777" w:rsidR="00C13D21" w:rsidRPr="00C13D21" w:rsidRDefault="00C13D21" w:rsidP="00C13D2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D21">
              <w:rPr>
                <w:rFonts w:ascii="Times New Roman" w:hAnsi="Times New Roman" w:cs="Times New Roman"/>
                <w:bCs/>
                <w:sz w:val="24"/>
                <w:szCs w:val="24"/>
              </w:rPr>
              <w:t>р/с 40702810492000040216</w:t>
            </w:r>
          </w:p>
          <w:p w14:paraId="26BE6A13" w14:textId="77777777" w:rsidR="00C13D21" w:rsidRPr="00C13D21" w:rsidRDefault="00C13D21" w:rsidP="00C13D2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D21">
              <w:rPr>
                <w:rFonts w:ascii="Times New Roman" w:hAnsi="Times New Roman" w:cs="Times New Roman"/>
                <w:bCs/>
                <w:sz w:val="24"/>
                <w:szCs w:val="24"/>
              </w:rPr>
              <w:t>в ПАО Банк «ФК Открытие»,</w:t>
            </w:r>
          </w:p>
          <w:p w14:paraId="71F820A8" w14:textId="77777777" w:rsidR="00C13D21" w:rsidRPr="00C13D21" w:rsidRDefault="00C13D21" w:rsidP="00C13D2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D21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 (Центральный филиал)</w:t>
            </w:r>
          </w:p>
          <w:p w14:paraId="4771CA08" w14:textId="519A3C0E" w:rsidR="00117236" w:rsidRPr="00980D02" w:rsidRDefault="00C13D21" w:rsidP="00C13D2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D21">
              <w:rPr>
                <w:rFonts w:ascii="Times New Roman" w:hAnsi="Times New Roman" w:cs="Times New Roman"/>
                <w:bCs/>
                <w:sz w:val="24"/>
                <w:szCs w:val="24"/>
              </w:rPr>
              <w:t>к/с 30101810945250000297, БИК</w:t>
            </w:r>
            <w:r w:rsidR="005C680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C13D21">
              <w:rPr>
                <w:rFonts w:ascii="Times New Roman" w:hAnsi="Times New Roman" w:cs="Times New Roman"/>
                <w:bCs/>
                <w:sz w:val="24"/>
                <w:szCs w:val="24"/>
              </w:rPr>
              <w:t>044525297</w:t>
            </w:r>
          </w:p>
        </w:tc>
        <w:tc>
          <w:tcPr>
            <w:tcW w:w="4672" w:type="dxa"/>
          </w:tcPr>
          <w:p w14:paraId="7999ECCD" w14:textId="77777777" w:rsidR="008E7B64" w:rsidRDefault="005C6807" w:rsidP="0037547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Платежные реквизиты</w:t>
            </w:r>
            <w:r w:rsidR="00117236" w:rsidRPr="00980D0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172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90CFB8F" w14:textId="77777777" w:rsidR="008E7B64" w:rsidRDefault="008E7B64" w:rsidP="0037547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75B9EA" w14:textId="77777777" w:rsidR="008E7B64" w:rsidRDefault="008E7B64" w:rsidP="0037547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0FF3A1" w14:textId="77777777" w:rsidR="008E7B64" w:rsidRDefault="008E7B64" w:rsidP="0037547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C530E3" w14:textId="77777777" w:rsidR="008E7B64" w:rsidRDefault="008E7B64" w:rsidP="0037547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CFE3B" w14:textId="77777777" w:rsidR="008E7B64" w:rsidRDefault="008E7B64" w:rsidP="0037547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60745D" w14:textId="53F1259E" w:rsidR="00117236" w:rsidRPr="00980D02" w:rsidRDefault="00117236" w:rsidP="0037547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</w:t>
            </w:r>
          </w:p>
        </w:tc>
      </w:tr>
      <w:tr w:rsidR="00117236" w:rsidRPr="00980D02" w14:paraId="1D292BDB" w14:textId="77777777" w:rsidTr="00FD1554">
        <w:trPr>
          <w:trHeight w:val="295"/>
        </w:trPr>
        <w:tc>
          <w:tcPr>
            <w:tcW w:w="4673" w:type="dxa"/>
          </w:tcPr>
          <w:p w14:paraId="487089B7" w14:textId="77777777" w:rsidR="00117236" w:rsidRDefault="00117236" w:rsidP="0037547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FFC69" w14:textId="77777777" w:rsidR="00117236" w:rsidRPr="00980D02" w:rsidRDefault="00117236" w:rsidP="0037547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</w:p>
        </w:tc>
        <w:tc>
          <w:tcPr>
            <w:tcW w:w="4672" w:type="dxa"/>
          </w:tcPr>
          <w:p w14:paraId="1D631433" w14:textId="77777777" w:rsidR="00117236" w:rsidRDefault="00117236" w:rsidP="0037547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0AAA03" w14:textId="77777777" w:rsidR="00117236" w:rsidRPr="00980D02" w:rsidRDefault="00117236" w:rsidP="0037547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</w:p>
        </w:tc>
      </w:tr>
      <w:tr w:rsidR="00117236" w:rsidRPr="00980D02" w14:paraId="5925CE68" w14:textId="77777777" w:rsidTr="00FD1554">
        <w:trPr>
          <w:trHeight w:val="295"/>
        </w:trPr>
        <w:tc>
          <w:tcPr>
            <w:tcW w:w="4673" w:type="dxa"/>
          </w:tcPr>
          <w:p w14:paraId="4F84204A" w14:textId="080ED362" w:rsidR="00117236" w:rsidRPr="00980D02" w:rsidRDefault="00FD1554" w:rsidP="003754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 Скворцов</w:t>
            </w:r>
          </w:p>
        </w:tc>
        <w:tc>
          <w:tcPr>
            <w:tcW w:w="4672" w:type="dxa"/>
          </w:tcPr>
          <w:p w14:paraId="1AD78569" w14:textId="3BD00EB9" w:rsidR="00117236" w:rsidRPr="00980D02" w:rsidRDefault="00117236" w:rsidP="003754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26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14:paraId="4085925E" w14:textId="77777777" w:rsidR="009544CC" w:rsidRDefault="009544CC" w:rsidP="0079776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3994E4" w14:textId="12B18D47" w:rsidR="004109F0" w:rsidRDefault="00117236" w:rsidP="004109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9F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9E0620" w:rsidRPr="004109F0">
        <w:rPr>
          <w:rFonts w:ascii="Times New Roman" w:hAnsi="Times New Roman" w:cs="Times New Roman"/>
          <w:b/>
          <w:sz w:val="24"/>
          <w:szCs w:val="24"/>
        </w:rPr>
        <w:t xml:space="preserve"> к Договору купли-продажи недвижимого имущества № ___________ от ________________</w:t>
      </w:r>
      <w:r w:rsidRPr="004109F0">
        <w:rPr>
          <w:rFonts w:ascii="Times New Roman" w:hAnsi="Times New Roman" w:cs="Times New Roman"/>
          <w:b/>
          <w:sz w:val="24"/>
          <w:szCs w:val="24"/>
        </w:rPr>
        <w:t>.</w:t>
      </w:r>
    </w:p>
    <w:p w14:paraId="735622FC" w14:textId="750DB730" w:rsidR="00117236" w:rsidRDefault="00117236" w:rsidP="0011723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9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кт</w:t>
      </w:r>
      <w:r w:rsidRPr="002B5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AEE">
        <w:rPr>
          <w:rFonts w:ascii="Times New Roman" w:hAnsi="Times New Roman" w:cs="Times New Roman"/>
          <w:b/>
          <w:sz w:val="24"/>
          <w:szCs w:val="24"/>
        </w:rPr>
        <w:t>Приема</w:t>
      </w:r>
      <w:r w:rsidRPr="002B5941">
        <w:rPr>
          <w:rFonts w:ascii="Times New Roman" w:hAnsi="Times New Roman" w:cs="Times New Roman"/>
          <w:b/>
          <w:sz w:val="24"/>
          <w:szCs w:val="24"/>
        </w:rPr>
        <w:t>-</w:t>
      </w:r>
      <w:r w:rsidRPr="00AB3AEE">
        <w:rPr>
          <w:rFonts w:ascii="Times New Roman" w:hAnsi="Times New Roman" w:cs="Times New Roman"/>
          <w:b/>
          <w:sz w:val="24"/>
          <w:szCs w:val="24"/>
        </w:rPr>
        <w:t>передачи</w:t>
      </w:r>
      <w:r w:rsidRPr="002B59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Недвижимого имущества</w:t>
      </w:r>
    </w:p>
    <w:p w14:paraId="4A892431" w14:textId="1D5B8208" w:rsidR="00117236" w:rsidRPr="00CF6E24" w:rsidRDefault="00117236" w:rsidP="00117236">
      <w:pPr>
        <w:tabs>
          <w:tab w:val="left" w:pos="708"/>
          <w:tab w:val="left" w:pos="1416"/>
          <w:tab w:val="left" w:pos="2124"/>
          <w:tab w:val="left" w:pos="3660"/>
          <w:tab w:val="left" w:pos="393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E24">
        <w:rPr>
          <w:rFonts w:ascii="Times New Roman" w:hAnsi="Times New Roman" w:cs="Times New Roman"/>
          <w:sz w:val="24"/>
          <w:szCs w:val="24"/>
        </w:rPr>
        <w:t>г. Москва</w:t>
      </w:r>
      <w:r w:rsidRPr="00CF6E24">
        <w:rPr>
          <w:rFonts w:ascii="Times New Roman" w:hAnsi="Times New Roman" w:cs="Times New Roman"/>
          <w:sz w:val="24"/>
          <w:szCs w:val="24"/>
        </w:rPr>
        <w:tab/>
      </w:r>
      <w:r w:rsidRPr="00CF6E24">
        <w:rPr>
          <w:rFonts w:ascii="Times New Roman" w:hAnsi="Times New Roman" w:cs="Times New Roman"/>
          <w:sz w:val="24"/>
          <w:szCs w:val="24"/>
        </w:rPr>
        <w:tab/>
      </w:r>
      <w:r w:rsidRPr="00CF6E2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="00361AFA">
        <w:rPr>
          <w:rFonts w:ascii="Times New Roman" w:hAnsi="Times New Roman" w:cs="Times New Roman"/>
          <w:sz w:val="24"/>
          <w:szCs w:val="24"/>
        </w:rPr>
        <w:t xml:space="preserve">  _____________</w:t>
      </w:r>
      <w:r w:rsidRPr="00CF6E24">
        <w:rPr>
          <w:rFonts w:ascii="Times New Roman" w:hAnsi="Times New Roman" w:cs="Times New Roman"/>
          <w:sz w:val="24"/>
          <w:szCs w:val="24"/>
        </w:rPr>
        <w:t>_________ г.</w:t>
      </w:r>
    </w:p>
    <w:p w14:paraId="57923EA0" w14:textId="77777777" w:rsidR="008E7B64" w:rsidRPr="00A07BDA" w:rsidRDefault="008E7B64" w:rsidP="008E7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«Регион» (</w:t>
      </w:r>
      <w:r w:rsidRPr="004D1C46">
        <w:rPr>
          <w:rFonts w:ascii="Times New Roman" w:hAnsi="Times New Roman" w:cs="Times New Roman"/>
          <w:b/>
          <w:sz w:val="24"/>
          <w:szCs w:val="24"/>
        </w:rPr>
        <w:t>ОГРН 1137746080911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D1C46"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4D1C46">
        <w:rPr>
          <w:rFonts w:ascii="Times New Roman" w:hAnsi="Times New Roman" w:cs="Times New Roman"/>
          <w:b/>
          <w:sz w:val="24"/>
          <w:szCs w:val="24"/>
        </w:rPr>
        <w:t>7751508746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1B3F82">
        <w:rPr>
          <w:rFonts w:ascii="Times New Roman" w:hAnsi="Times New Roman" w:cs="Times New Roman"/>
          <w:sz w:val="24"/>
          <w:szCs w:val="24"/>
        </w:rPr>
        <w:t>, созданн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и существующ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EB0E06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0E06">
        <w:rPr>
          <w:rFonts w:ascii="Times New Roman" w:hAnsi="Times New Roman" w:cs="Times New Roman"/>
          <w:sz w:val="24"/>
          <w:szCs w:val="24"/>
        </w:rPr>
        <w:t>местом нахождения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EB0E0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AE8">
        <w:rPr>
          <w:rFonts w:ascii="Times New Roman" w:hAnsi="Times New Roman" w:cs="Times New Roman"/>
          <w:sz w:val="24"/>
          <w:szCs w:val="24"/>
        </w:rPr>
        <w:t>143391</w:t>
      </w:r>
      <w:r>
        <w:rPr>
          <w:rFonts w:ascii="Times New Roman" w:hAnsi="Times New Roman" w:cs="Times New Roman"/>
          <w:sz w:val="24"/>
          <w:szCs w:val="24"/>
        </w:rPr>
        <w:t xml:space="preserve">, г. Москва, Поселок Совхоза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Крекшино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 Озерная, д. 5, оф. 1</w:t>
      </w:r>
      <w:r w:rsidRPr="00EB0E06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Конкурсного управляющего</w:t>
      </w:r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Скворцова Георгия Валентиновича, действующего на основании Решения Арбитражного суда г. Москвы от 07.02.2017 г. по делу № А40-225034/2015</w:t>
      </w:r>
      <w:r w:rsidRPr="00D203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</w:t>
      </w:r>
      <w:r w:rsidRPr="00D20307">
        <w:rPr>
          <w:rFonts w:ascii="Times New Roman" w:hAnsi="Times New Roman" w:cs="Times New Roman"/>
          <w:sz w:val="24"/>
          <w:szCs w:val="24"/>
        </w:rPr>
        <w:t xml:space="preserve"> «</w:t>
      </w:r>
      <w:r w:rsidRPr="00EF388B">
        <w:rPr>
          <w:rFonts w:ascii="Times New Roman" w:hAnsi="Times New Roman" w:cs="Times New Roman"/>
          <w:b/>
          <w:sz w:val="24"/>
          <w:szCs w:val="24"/>
        </w:rPr>
        <w:t>Продавец»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F388B">
        <w:rPr>
          <w:rFonts w:ascii="Times New Roman" w:hAnsi="Times New Roman" w:cs="Times New Roman"/>
          <w:b/>
          <w:sz w:val="24"/>
          <w:szCs w:val="24"/>
        </w:rPr>
        <w:t>,</w:t>
      </w:r>
      <w:r w:rsidRPr="00D20307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</w:p>
    <w:p w14:paraId="59D392ED" w14:textId="77777777" w:rsidR="00361AFA" w:rsidRDefault="008E7B64" w:rsidP="001172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Pr="001B3F82">
        <w:rPr>
          <w:rFonts w:ascii="Times New Roman" w:hAnsi="Times New Roman" w:cs="Times New Roman"/>
          <w:sz w:val="24"/>
          <w:szCs w:val="24"/>
        </w:rPr>
        <w:t>, созданн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и существующ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> РФ</w:t>
      </w:r>
      <w:r w:rsidRPr="001B3F82">
        <w:rPr>
          <w:rFonts w:ascii="Times New Roman" w:hAnsi="Times New Roman" w:cs="Times New Roman"/>
          <w:sz w:val="24"/>
          <w:szCs w:val="24"/>
        </w:rPr>
        <w:t xml:space="preserve">, </w:t>
      </w:r>
      <w:r w:rsidRPr="00EB0E06">
        <w:rPr>
          <w:rFonts w:ascii="Times New Roman" w:hAnsi="Times New Roman" w:cs="Times New Roman"/>
          <w:sz w:val="24"/>
          <w:szCs w:val="24"/>
        </w:rPr>
        <w:t>с местом нахождения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EB0E06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____________________________________________________________________, в лице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EB0E06">
        <w:rPr>
          <w:rFonts w:ascii="Times New Roman" w:hAnsi="Times New Roman" w:cs="Times New Roman"/>
          <w:sz w:val="24"/>
          <w:szCs w:val="24"/>
        </w:rPr>
        <w:t>, действующего на основании __________________ (далее - «</w:t>
      </w:r>
      <w:r w:rsidRPr="00EB0E06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EB0E06">
        <w:rPr>
          <w:rFonts w:ascii="Times New Roman" w:hAnsi="Times New Roman" w:cs="Times New Roman"/>
          <w:sz w:val="24"/>
          <w:szCs w:val="24"/>
        </w:rPr>
        <w:t>»), с другой стороны,</w:t>
      </w:r>
    </w:p>
    <w:p w14:paraId="145E1B18" w14:textId="1E37B2D0" w:rsidR="00117236" w:rsidRPr="00EB0E06" w:rsidRDefault="00117236" w:rsidP="001172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дальнейшем именуемые как «</w:t>
      </w:r>
      <w:r w:rsidRPr="002526C5">
        <w:rPr>
          <w:rFonts w:ascii="Times New Roman" w:hAnsi="Times New Roman" w:cs="Times New Roman"/>
          <w:b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»,</w:t>
      </w:r>
    </w:p>
    <w:p w14:paraId="79422BAD" w14:textId="77777777" w:rsidR="00117236" w:rsidRPr="005523DA" w:rsidRDefault="00117236" w:rsidP="00117236">
      <w:pPr>
        <w:tabs>
          <w:tab w:val="left" w:pos="708"/>
          <w:tab w:val="left" w:pos="1416"/>
          <w:tab w:val="left" w:pos="2124"/>
          <w:tab w:val="left" w:pos="3660"/>
          <w:tab w:val="left" w:pos="39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DA">
        <w:rPr>
          <w:rFonts w:ascii="Times New Roman" w:hAnsi="Times New Roman" w:cs="Times New Roman"/>
          <w:sz w:val="24"/>
          <w:szCs w:val="24"/>
        </w:rPr>
        <w:t>Настоящим подтверждают нижеследующее.</w:t>
      </w:r>
    </w:p>
    <w:p w14:paraId="3E4096E4" w14:textId="2B98EB95" w:rsidR="00361AFA" w:rsidRDefault="00117236" w:rsidP="00117236">
      <w:pPr>
        <w:tabs>
          <w:tab w:val="left" w:pos="708"/>
          <w:tab w:val="left" w:pos="1416"/>
          <w:tab w:val="left" w:pos="2124"/>
          <w:tab w:val="left" w:pos="3660"/>
          <w:tab w:val="left" w:pos="39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передал Покупателю</w:t>
      </w:r>
      <w:r w:rsidR="005523DA">
        <w:rPr>
          <w:rFonts w:ascii="Times New Roman" w:hAnsi="Times New Roman" w:cs="Times New Roman"/>
          <w:sz w:val="24"/>
          <w:szCs w:val="24"/>
        </w:rPr>
        <w:t xml:space="preserve"> (далее вместе – «</w:t>
      </w:r>
      <w:r w:rsidR="005523DA" w:rsidRPr="005523DA">
        <w:rPr>
          <w:rFonts w:ascii="Times New Roman" w:hAnsi="Times New Roman" w:cs="Times New Roman"/>
          <w:b/>
          <w:sz w:val="24"/>
          <w:szCs w:val="24"/>
        </w:rPr>
        <w:t>Недвижимое имущество</w:t>
      </w:r>
      <w:r w:rsidR="005523DA">
        <w:rPr>
          <w:rFonts w:ascii="Times New Roman" w:hAnsi="Times New Roman" w:cs="Times New Roman"/>
          <w:b/>
          <w:sz w:val="24"/>
          <w:szCs w:val="24"/>
        </w:rPr>
        <w:t>»</w:t>
      </w:r>
      <w:r w:rsidR="005523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C2BB0C" w14:textId="77777777" w:rsidR="00361AFA" w:rsidRPr="000C58A0" w:rsidRDefault="00361AFA" w:rsidP="00361AFA">
      <w:pPr>
        <w:pStyle w:val="a4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A0">
        <w:rPr>
          <w:rFonts w:ascii="Times New Roman" w:hAnsi="Times New Roman" w:cs="Times New Roman"/>
          <w:sz w:val="24"/>
          <w:szCs w:val="24"/>
        </w:rPr>
        <w:t xml:space="preserve">Нежилое помещение с кадастровым номером 77:09:0002023:3555 площадью 175,2 кв. м., расположенное на 17 этаже (номер на поэтажном плане: этаж 17 – помещение I) по адресу: г. Москва, </w:t>
      </w:r>
      <w:proofErr w:type="spellStart"/>
      <w:r w:rsidRPr="000C58A0">
        <w:rPr>
          <w:rFonts w:ascii="Times New Roman" w:hAnsi="Times New Roman" w:cs="Times New Roman"/>
          <w:sz w:val="24"/>
          <w:szCs w:val="24"/>
        </w:rPr>
        <w:t>Коровинское</w:t>
      </w:r>
      <w:proofErr w:type="spellEnd"/>
      <w:r w:rsidRPr="000C58A0">
        <w:rPr>
          <w:rFonts w:ascii="Times New Roman" w:hAnsi="Times New Roman" w:cs="Times New Roman"/>
          <w:sz w:val="24"/>
          <w:szCs w:val="24"/>
        </w:rPr>
        <w:t xml:space="preserve"> шоссе, д. 17, корп. 2</w:t>
      </w:r>
      <w:r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Pr="00B94883">
        <w:rPr>
          <w:rFonts w:ascii="Times New Roman" w:hAnsi="Times New Roman" w:cs="Times New Roman"/>
          <w:b/>
          <w:sz w:val="24"/>
          <w:szCs w:val="24"/>
        </w:rPr>
        <w:t>Объект 1</w:t>
      </w:r>
      <w:r>
        <w:rPr>
          <w:rFonts w:ascii="Times New Roman" w:hAnsi="Times New Roman" w:cs="Times New Roman"/>
          <w:sz w:val="24"/>
          <w:szCs w:val="24"/>
        </w:rPr>
        <w:t>»)</w:t>
      </w:r>
      <w:r w:rsidRPr="000C58A0">
        <w:rPr>
          <w:rFonts w:ascii="Times New Roman" w:hAnsi="Times New Roman" w:cs="Times New Roman"/>
          <w:sz w:val="24"/>
          <w:szCs w:val="24"/>
        </w:rPr>
        <w:t>;</w:t>
      </w:r>
    </w:p>
    <w:p w14:paraId="298EACF4" w14:textId="77777777" w:rsidR="00361AFA" w:rsidRPr="007C71C1" w:rsidRDefault="00361AFA" w:rsidP="00361AFA">
      <w:pPr>
        <w:pStyle w:val="a4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1C1">
        <w:rPr>
          <w:rFonts w:ascii="Times New Roman" w:hAnsi="Times New Roman" w:cs="Times New Roman"/>
          <w:sz w:val="24"/>
          <w:szCs w:val="24"/>
        </w:rPr>
        <w:t xml:space="preserve">Нежилое помещение с кадастровым номером 77:09:0002023:3557 площадью 44 кв. м., расположенное на 17 этаже (номер на поэтажном плане: этаж 17 – помещение I) по адресу: г. Москва, </w:t>
      </w:r>
      <w:proofErr w:type="spellStart"/>
      <w:r w:rsidRPr="007C71C1">
        <w:rPr>
          <w:rFonts w:ascii="Times New Roman" w:hAnsi="Times New Roman" w:cs="Times New Roman"/>
          <w:sz w:val="24"/>
          <w:szCs w:val="24"/>
        </w:rPr>
        <w:t>Коровинское</w:t>
      </w:r>
      <w:proofErr w:type="spellEnd"/>
      <w:r w:rsidRPr="007C71C1">
        <w:rPr>
          <w:rFonts w:ascii="Times New Roman" w:hAnsi="Times New Roman" w:cs="Times New Roman"/>
          <w:sz w:val="24"/>
          <w:szCs w:val="24"/>
        </w:rPr>
        <w:t xml:space="preserve"> шоссе, д. 17, корп. 2</w:t>
      </w:r>
      <w:r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Pr="00B94883">
        <w:rPr>
          <w:rFonts w:ascii="Times New Roman" w:hAnsi="Times New Roman" w:cs="Times New Roman"/>
          <w:b/>
          <w:sz w:val="24"/>
          <w:szCs w:val="24"/>
        </w:rPr>
        <w:t>Объект 2</w:t>
      </w:r>
      <w:r>
        <w:rPr>
          <w:rFonts w:ascii="Times New Roman" w:hAnsi="Times New Roman" w:cs="Times New Roman"/>
          <w:sz w:val="24"/>
          <w:szCs w:val="24"/>
        </w:rPr>
        <w:t>»);</w:t>
      </w:r>
    </w:p>
    <w:p w14:paraId="6CF0C6B1" w14:textId="3B228201" w:rsidR="00361AFA" w:rsidRPr="00361AFA" w:rsidRDefault="00361AFA" w:rsidP="00361AFA">
      <w:pPr>
        <w:pStyle w:val="a4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1C1">
        <w:rPr>
          <w:rFonts w:ascii="Times New Roman" w:hAnsi="Times New Roman" w:cs="Times New Roman"/>
          <w:sz w:val="24"/>
          <w:szCs w:val="24"/>
        </w:rPr>
        <w:t xml:space="preserve">Нежилое помещение с кадастровым номером 77:09:0002023:3554 площадью 278,8 кв. м., расположенного на 17 этаже (номер на поэтажном плане: этаж 17 – помещение I) по адресу: г. Москва, </w:t>
      </w:r>
      <w:proofErr w:type="spellStart"/>
      <w:r w:rsidRPr="007C71C1">
        <w:rPr>
          <w:rFonts w:ascii="Times New Roman" w:hAnsi="Times New Roman" w:cs="Times New Roman"/>
          <w:sz w:val="24"/>
          <w:szCs w:val="24"/>
        </w:rPr>
        <w:t>Коровинское</w:t>
      </w:r>
      <w:proofErr w:type="spellEnd"/>
      <w:r w:rsidRPr="007C71C1">
        <w:rPr>
          <w:rFonts w:ascii="Times New Roman" w:hAnsi="Times New Roman" w:cs="Times New Roman"/>
          <w:sz w:val="24"/>
          <w:szCs w:val="24"/>
        </w:rPr>
        <w:t xml:space="preserve"> шоссе, д. 17, корп. 2</w:t>
      </w:r>
      <w:r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Pr="00B94883">
        <w:rPr>
          <w:rFonts w:ascii="Times New Roman" w:hAnsi="Times New Roman" w:cs="Times New Roman"/>
          <w:b/>
          <w:sz w:val="24"/>
          <w:szCs w:val="24"/>
        </w:rPr>
        <w:t>Объект 3</w:t>
      </w:r>
      <w:r>
        <w:rPr>
          <w:rFonts w:ascii="Times New Roman" w:hAnsi="Times New Roman" w:cs="Times New Roman"/>
          <w:sz w:val="24"/>
          <w:szCs w:val="24"/>
        </w:rPr>
        <w:t>»)</w:t>
      </w:r>
      <w:r w:rsidRPr="007C71C1">
        <w:rPr>
          <w:rFonts w:ascii="Times New Roman" w:hAnsi="Times New Roman" w:cs="Times New Roman"/>
          <w:sz w:val="24"/>
          <w:szCs w:val="24"/>
        </w:rPr>
        <w:t>.</w:t>
      </w:r>
    </w:p>
    <w:p w14:paraId="76466959" w14:textId="232326B2" w:rsidR="00117236" w:rsidRDefault="00117236" w:rsidP="00117236">
      <w:pPr>
        <w:tabs>
          <w:tab w:val="left" w:pos="708"/>
          <w:tab w:val="left" w:pos="1416"/>
          <w:tab w:val="left" w:pos="2124"/>
          <w:tab w:val="left" w:pos="3660"/>
          <w:tab w:val="left" w:pos="39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66">
        <w:rPr>
          <w:rFonts w:ascii="Times New Roman" w:hAnsi="Times New Roman" w:cs="Times New Roman"/>
          <w:sz w:val="24"/>
          <w:szCs w:val="24"/>
        </w:rPr>
        <w:t>Покупатель принял переданное Недвижи</w:t>
      </w:r>
      <w:r>
        <w:rPr>
          <w:rFonts w:ascii="Times New Roman" w:hAnsi="Times New Roman" w:cs="Times New Roman"/>
          <w:sz w:val="24"/>
          <w:szCs w:val="24"/>
        </w:rPr>
        <w:t xml:space="preserve">мое имущество в надлежащем виде и </w:t>
      </w:r>
      <w:r w:rsidRPr="00262BB0">
        <w:rPr>
          <w:rFonts w:ascii="Times New Roman" w:hAnsi="Times New Roman" w:cs="Times New Roman"/>
          <w:sz w:val="24"/>
          <w:szCs w:val="24"/>
        </w:rPr>
        <w:t xml:space="preserve">удовлетворен качественным состоянием </w:t>
      </w:r>
      <w:r w:rsidR="005523DA">
        <w:rPr>
          <w:rFonts w:ascii="Times New Roman" w:hAnsi="Times New Roman" w:cs="Times New Roman"/>
          <w:sz w:val="24"/>
          <w:szCs w:val="24"/>
        </w:rPr>
        <w:t>Н</w:t>
      </w:r>
      <w:r w:rsidRPr="00262BB0">
        <w:rPr>
          <w:rFonts w:ascii="Times New Roman" w:hAnsi="Times New Roman" w:cs="Times New Roman"/>
          <w:sz w:val="24"/>
          <w:szCs w:val="24"/>
        </w:rPr>
        <w:t>едвижимого имущества, с которым ознакомлен путем внутреннего осмотра.</w:t>
      </w:r>
    </w:p>
    <w:p w14:paraId="06446429" w14:textId="19186394" w:rsidR="00117236" w:rsidRDefault="00117236" w:rsidP="00117236">
      <w:pPr>
        <w:tabs>
          <w:tab w:val="left" w:pos="708"/>
          <w:tab w:val="left" w:pos="1416"/>
          <w:tab w:val="left" w:pos="2124"/>
          <w:tab w:val="left" w:pos="3660"/>
          <w:tab w:val="left" w:pos="39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AEE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5523DA">
        <w:rPr>
          <w:rFonts w:ascii="Times New Roman" w:hAnsi="Times New Roman" w:cs="Times New Roman"/>
          <w:sz w:val="24"/>
          <w:szCs w:val="24"/>
        </w:rPr>
        <w:t>А</w:t>
      </w:r>
      <w:r w:rsidRPr="00AB3AEE">
        <w:rPr>
          <w:rFonts w:ascii="Times New Roman" w:hAnsi="Times New Roman" w:cs="Times New Roman"/>
          <w:sz w:val="24"/>
          <w:szCs w:val="24"/>
        </w:rPr>
        <w:t xml:space="preserve">кт приема передачи недвижимого имущества составлен в </w:t>
      </w:r>
      <w:r w:rsidR="005523DA">
        <w:rPr>
          <w:rFonts w:ascii="Times New Roman" w:hAnsi="Times New Roman" w:cs="Times New Roman"/>
          <w:sz w:val="24"/>
          <w:szCs w:val="24"/>
        </w:rPr>
        <w:t>трех</w:t>
      </w:r>
      <w:r w:rsidRPr="00AB3AEE">
        <w:rPr>
          <w:rFonts w:ascii="Times New Roman" w:hAnsi="Times New Roman" w:cs="Times New Roman"/>
          <w:sz w:val="24"/>
          <w:szCs w:val="24"/>
        </w:rPr>
        <w:t xml:space="preserve"> экземплярах, один из которых хранится у Продавца, а другой - у</w:t>
      </w:r>
      <w:r w:rsidRPr="00D90711">
        <w:rPr>
          <w:rFonts w:ascii="Times New Roman" w:hAnsi="Times New Roman" w:cs="Times New Roman"/>
          <w:sz w:val="24"/>
          <w:szCs w:val="24"/>
        </w:rPr>
        <w:t xml:space="preserve"> Покупателя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523DA"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экземпляра </w:t>
      </w:r>
      <w:r w:rsidR="005523D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кта приема-передачи </w:t>
      </w:r>
      <w:r w:rsidRPr="00735D69">
        <w:rPr>
          <w:rFonts w:ascii="Times New Roman" w:hAnsi="Times New Roman" w:cs="Times New Roman"/>
          <w:sz w:val="24"/>
          <w:szCs w:val="24"/>
        </w:rPr>
        <w:t xml:space="preserve">для Управления Федеральной службы государственной регистрации, кадастра и картографии по </w:t>
      </w:r>
      <w:r w:rsidR="005523DA">
        <w:rPr>
          <w:rFonts w:ascii="Times New Roman" w:hAnsi="Times New Roman" w:cs="Times New Roman"/>
          <w:sz w:val="24"/>
          <w:szCs w:val="24"/>
        </w:rPr>
        <w:t>Москве</w:t>
      </w:r>
      <w:r w:rsidRPr="00D90711">
        <w:rPr>
          <w:rFonts w:ascii="Times New Roman" w:hAnsi="Times New Roman" w:cs="Times New Roman"/>
          <w:sz w:val="24"/>
          <w:szCs w:val="24"/>
        </w:rPr>
        <w:t>.</w:t>
      </w:r>
    </w:p>
    <w:p w14:paraId="0EDC87C0" w14:textId="5F4CF51E" w:rsidR="009544CC" w:rsidRPr="00980D02" w:rsidRDefault="00117236" w:rsidP="009544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D02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одписи Сторон</w:t>
      </w:r>
      <w:r w:rsidRPr="00980D0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C252B2" w:rsidRPr="00980D02" w14:paraId="1B39F741" w14:textId="77777777" w:rsidTr="009E0620">
        <w:trPr>
          <w:trHeight w:val="295"/>
        </w:trPr>
        <w:tc>
          <w:tcPr>
            <w:tcW w:w="4673" w:type="dxa"/>
          </w:tcPr>
          <w:p w14:paraId="2405854B" w14:textId="77777777" w:rsidR="00C252B2" w:rsidRPr="00980D02" w:rsidRDefault="00C252B2" w:rsidP="00375479">
            <w:pPr>
              <w:tabs>
                <w:tab w:val="center" w:pos="4677"/>
                <w:tab w:val="left" w:pos="50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B2267">
              <w:rPr>
                <w:rFonts w:ascii="Times New Roman" w:hAnsi="Times New Roman" w:cs="Times New Roman"/>
                <w:b/>
                <w:sz w:val="24"/>
                <w:szCs w:val="24"/>
              </w:rPr>
              <w:t>родавец</w:t>
            </w: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80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2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2" w:type="dxa"/>
          </w:tcPr>
          <w:p w14:paraId="02D75DE6" w14:textId="77777777" w:rsidR="00C252B2" w:rsidRPr="00980D02" w:rsidRDefault="00C252B2" w:rsidP="00375479">
            <w:pPr>
              <w:tabs>
                <w:tab w:val="center" w:pos="4677"/>
                <w:tab w:val="left" w:pos="50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окупатель</w:t>
            </w: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80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2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252B2" w:rsidRPr="00980D02" w14:paraId="245A2BA4" w14:textId="77777777" w:rsidTr="009E0620">
        <w:trPr>
          <w:trHeight w:val="295"/>
        </w:trPr>
        <w:tc>
          <w:tcPr>
            <w:tcW w:w="4673" w:type="dxa"/>
          </w:tcPr>
          <w:p w14:paraId="19CF4306" w14:textId="77777777" w:rsidR="00C252B2" w:rsidRDefault="00C252B2" w:rsidP="0037547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4AEF75" w14:textId="77777777" w:rsidR="00C252B2" w:rsidRPr="00FD1554" w:rsidRDefault="00C252B2" w:rsidP="003754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«Регион»</w:t>
            </w:r>
          </w:p>
        </w:tc>
        <w:tc>
          <w:tcPr>
            <w:tcW w:w="4672" w:type="dxa"/>
          </w:tcPr>
          <w:p w14:paraId="38D130C6" w14:textId="77777777" w:rsidR="00C252B2" w:rsidRDefault="00C252B2" w:rsidP="0037547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48EA87" w14:textId="77777777" w:rsidR="00C252B2" w:rsidRPr="00980D02" w:rsidRDefault="00C252B2" w:rsidP="0037547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</w:t>
            </w:r>
          </w:p>
        </w:tc>
      </w:tr>
      <w:tr w:rsidR="00C252B2" w:rsidRPr="00980D02" w14:paraId="505AFA94" w14:textId="77777777" w:rsidTr="009E0620">
        <w:trPr>
          <w:trHeight w:val="295"/>
        </w:trPr>
        <w:tc>
          <w:tcPr>
            <w:tcW w:w="4673" w:type="dxa"/>
          </w:tcPr>
          <w:p w14:paraId="3BFCE7F8" w14:textId="77777777" w:rsidR="009E0620" w:rsidRDefault="009E0620" w:rsidP="0037547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841C4" w14:textId="0FAB5C34" w:rsidR="00C252B2" w:rsidRPr="00980D02" w:rsidRDefault="00C252B2" w:rsidP="0037547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______________________ </w:t>
            </w:r>
          </w:p>
        </w:tc>
        <w:tc>
          <w:tcPr>
            <w:tcW w:w="4672" w:type="dxa"/>
          </w:tcPr>
          <w:p w14:paraId="3D8FC170" w14:textId="77777777" w:rsidR="00C252B2" w:rsidRDefault="00C252B2" w:rsidP="0037547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FCB93B" w14:textId="77777777" w:rsidR="00C252B2" w:rsidRPr="00980D02" w:rsidRDefault="00C252B2" w:rsidP="0037547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______________________ </w:t>
            </w:r>
          </w:p>
        </w:tc>
      </w:tr>
      <w:tr w:rsidR="00C252B2" w:rsidRPr="00980D02" w14:paraId="7D5551EA" w14:textId="77777777" w:rsidTr="009E0620">
        <w:trPr>
          <w:trHeight w:val="295"/>
        </w:trPr>
        <w:tc>
          <w:tcPr>
            <w:tcW w:w="4673" w:type="dxa"/>
          </w:tcPr>
          <w:p w14:paraId="4D4BDA0E" w14:textId="77777777" w:rsidR="00C252B2" w:rsidRPr="00980D02" w:rsidRDefault="00C252B2" w:rsidP="003754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Г.В. Скворцов</w:t>
            </w:r>
          </w:p>
        </w:tc>
        <w:tc>
          <w:tcPr>
            <w:tcW w:w="4672" w:type="dxa"/>
          </w:tcPr>
          <w:p w14:paraId="71F92034" w14:textId="77777777" w:rsidR="00C252B2" w:rsidRPr="00980D02" w:rsidRDefault="00C252B2" w:rsidP="003754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26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14:paraId="3C25BF15" w14:textId="77777777" w:rsidR="00561A29" w:rsidRPr="00117236" w:rsidRDefault="00561A29" w:rsidP="00316FC3">
      <w:pPr>
        <w:rPr>
          <w:lang w:val="en-US"/>
        </w:rPr>
      </w:pPr>
    </w:p>
    <w:sectPr w:rsidR="00561A29" w:rsidRPr="00117236" w:rsidSect="00473DA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AABC8" w14:textId="77777777" w:rsidR="009E0620" w:rsidRDefault="009E0620" w:rsidP="009E0620">
      <w:pPr>
        <w:spacing w:after="0" w:line="240" w:lineRule="auto"/>
      </w:pPr>
      <w:r>
        <w:separator/>
      </w:r>
    </w:p>
  </w:endnote>
  <w:endnote w:type="continuationSeparator" w:id="0">
    <w:p w14:paraId="60A8C356" w14:textId="77777777" w:rsidR="009E0620" w:rsidRDefault="009E0620" w:rsidP="009E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2350687"/>
      <w:docPartObj>
        <w:docPartGallery w:val="Page Numbers (Bottom of Page)"/>
        <w:docPartUnique/>
      </w:docPartObj>
    </w:sdtPr>
    <w:sdtEndPr/>
    <w:sdtContent>
      <w:p w14:paraId="0F577E88" w14:textId="05B1D877" w:rsidR="009E0620" w:rsidRDefault="009E062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EB543" w14:textId="77777777" w:rsidR="009E0620" w:rsidRDefault="009E062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81F75" w14:textId="77777777" w:rsidR="009E0620" w:rsidRDefault="009E0620" w:rsidP="009E0620">
      <w:pPr>
        <w:spacing w:after="0" w:line="240" w:lineRule="auto"/>
      </w:pPr>
      <w:r>
        <w:separator/>
      </w:r>
    </w:p>
  </w:footnote>
  <w:footnote w:type="continuationSeparator" w:id="0">
    <w:p w14:paraId="5783E075" w14:textId="77777777" w:rsidR="009E0620" w:rsidRDefault="009E0620" w:rsidP="009E0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317F"/>
    <w:multiLevelType w:val="hybridMultilevel"/>
    <w:tmpl w:val="323EEA88"/>
    <w:lvl w:ilvl="0" w:tplc="E1DAE55C">
      <w:start w:val="1"/>
      <w:numFmt w:val="russianLower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2248C3"/>
    <w:multiLevelType w:val="hybridMultilevel"/>
    <w:tmpl w:val="323EEA88"/>
    <w:lvl w:ilvl="0" w:tplc="E1DAE55C">
      <w:start w:val="1"/>
      <w:numFmt w:val="russianLower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82C7D0D"/>
    <w:multiLevelType w:val="hybridMultilevel"/>
    <w:tmpl w:val="748478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476F4"/>
    <w:multiLevelType w:val="hybridMultilevel"/>
    <w:tmpl w:val="519C1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BF2A8A"/>
    <w:multiLevelType w:val="multilevel"/>
    <w:tmpl w:val="3634C3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995155D"/>
    <w:multiLevelType w:val="hybridMultilevel"/>
    <w:tmpl w:val="519C1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772FC"/>
    <w:multiLevelType w:val="hybridMultilevel"/>
    <w:tmpl w:val="12E65082"/>
    <w:lvl w:ilvl="0" w:tplc="D65E86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5E"/>
    <w:rsid w:val="000058F1"/>
    <w:rsid w:val="0002715C"/>
    <w:rsid w:val="000564F7"/>
    <w:rsid w:val="00093F0A"/>
    <w:rsid w:val="000F2B00"/>
    <w:rsid w:val="00117236"/>
    <w:rsid w:val="00164CF9"/>
    <w:rsid w:val="001C35A9"/>
    <w:rsid w:val="001C7388"/>
    <w:rsid w:val="00206A5E"/>
    <w:rsid w:val="002108A8"/>
    <w:rsid w:val="002471FA"/>
    <w:rsid w:val="002C568A"/>
    <w:rsid w:val="00314B01"/>
    <w:rsid w:val="00316FC3"/>
    <w:rsid w:val="00355AD0"/>
    <w:rsid w:val="00361AFA"/>
    <w:rsid w:val="00382671"/>
    <w:rsid w:val="004109F0"/>
    <w:rsid w:val="0045651F"/>
    <w:rsid w:val="004A1144"/>
    <w:rsid w:val="004B2B5B"/>
    <w:rsid w:val="004B63F5"/>
    <w:rsid w:val="004D1C46"/>
    <w:rsid w:val="004D34E4"/>
    <w:rsid w:val="004F778F"/>
    <w:rsid w:val="0053013D"/>
    <w:rsid w:val="00535868"/>
    <w:rsid w:val="005523DA"/>
    <w:rsid w:val="00561A29"/>
    <w:rsid w:val="005733E0"/>
    <w:rsid w:val="00576693"/>
    <w:rsid w:val="005C0508"/>
    <w:rsid w:val="005C6807"/>
    <w:rsid w:val="006344C3"/>
    <w:rsid w:val="00722773"/>
    <w:rsid w:val="007234BB"/>
    <w:rsid w:val="00764C58"/>
    <w:rsid w:val="0079776E"/>
    <w:rsid w:val="007A41CD"/>
    <w:rsid w:val="007C0886"/>
    <w:rsid w:val="007C4DFB"/>
    <w:rsid w:val="00826A09"/>
    <w:rsid w:val="0084007C"/>
    <w:rsid w:val="008C358B"/>
    <w:rsid w:val="008D40B0"/>
    <w:rsid w:val="008E7B64"/>
    <w:rsid w:val="009544CC"/>
    <w:rsid w:val="0097402D"/>
    <w:rsid w:val="00975C11"/>
    <w:rsid w:val="009E0620"/>
    <w:rsid w:val="009E4715"/>
    <w:rsid w:val="00A07BDA"/>
    <w:rsid w:val="00A73115"/>
    <w:rsid w:val="00A929FF"/>
    <w:rsid w:val="00AA4BFE"/>
    <w:rsid w:val="00AB7634"/>
    <w:rsid w:val="00B912BB"/>
    <w:rsid w:val="00B94883"/>
    <w:rsid w:val="00BA4D8C"/>
    <w:rsid w:val="00BE6089"/>
    <w:rsid w:val="00BF3223"/>
    <w:rsid w:val="00C0318A"/>
    <w:rsid w:val="00C139A0"/>
    <w:rsid w:val="00C13D21"/>
    <w:rsid w:val="00C252B2"/>
    <w:rsid w:val="00C65466"/>
    <w:rsid w:val="00CA2CFC"/>
    <w:rsid w:val="00CC28C3"/>
    <w:rsid w:val="00CF0868"/>
    <w:rsid w:val="00D60485"/>
    <w:rsid w:val="00D725F0"/>
    <w:rsid w:val="00D8763C"/>
    <w:rsid w:val="00DA4A5F"/>
    <w:rsid w:val="00DD0DF5"/>
    <w:rsid w:val="00E15BA0"/>
    <w:rsid w:val="00E4534F"/>
    <w:rsid w:val="00E50AE8"/>
    <w:rsid w:val="00E670EF"/>
    <w:rsid w:val="00EC3E2D"/>
    <w:rsid w:val="00ED59B3"/>
    <w:rsid w:val="00EF06CE"/>
    <w:rsid w:val="00EF4620"/>
    <w:rsid w:val="00F34AD0"/>
    <w:rsid w:val="00FD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F68E"/>
  <w15:chartTrackingRefBased/>
  <w15:docId w15:val="{1FEDE64C-B320-4485-AFAB-FA57044C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2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1723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117236"/>
  </w:style>
  <w:style w:type="character" w:styleId="a6">
    <w:name w:val="annotation reference"/>
    <w:basedOn w:val="a0"/>
    <w:uiPriority w:val="99"/>
    <w:semiHidden/>
    <w:unhideWhenUsed/>
    <w:rsid w:val="001172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723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723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7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723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E0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0620"/>
  </w:style>
  <w:style w:type="paragraph" w:styleId="ad">
    <w:name w:val="footer"/>
    <w:basedOn w:val="a"/>
    <w:link w:val="ae"/>
    <w:uiPriority w:val="99"/>
    <w:unhideWhenUsed/>
    <w:rsid w:val="009E0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E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1664</Words>
  <Characters>9491</Characters>
  <Application>Microsoft Office Word</Application>
  <DocSecurity>4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Lukhmanov</dc:creator>
  <cp:keywords/>
  <dc:description/>
  <cp:lastModifiedBy>Maxim Lukhmanov</cp:lastModifiedBy>
  <cp:revision>2</cp:revision>
  <dcterms:created xsi:type="dcterms:W3CDTF">2018-06-19T12:14:00Z</dcterms:created>
  <dcterms:modified xsi:type="dcterms:W3CDTF">2018-06-19T12:14:00Z</dcterms:modified>
</cp:coreProperties>
</file>