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DFD" w:rsidRPr="002E3EF9" w:rsidRDefault="00515DFD" w:rsidP="00515DFD">
      <w:pPr>
        <w:spacing w:after="0" w:line="23" w:lineRule="atLeast"/>
        <w:ind w:right="566" w:firstLine="568"/>
        <w:jc w:val="center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ДОГОВОР</w:t>
      </w:r>
    </w:p>
    <w:p w:rsidR="00515DFD" w:rsidRDefault="00515DFD" w:rsidP="00515DFD">
      <w:pPr>
        <w:spacing w:after="0" w:line="23" w:lineRule="atLeast"/>
        <w:ind w:right="566" w:firstLine="568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КУПЛИ-ПРОДАЖИ ИМУЩЕСТВА №</w:t>
      </w:r>
    </w:p>
    <w:p w:rsidR="00515DFD" w:rsidRPr="002E3EF9" w:rsidRDefault="00515DFD" w:rsidP="00515DFD">
      <w:pPr>
        <w:spacing w:after="0" w:line="23" w:lineRule="atLeast"/>
        <w:ind w:right="566" w:firstLine="568"/>
        <w:jc w:val="center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г.Калининград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</w:p>
    <w:p w:rsidR="00515DFD" w:rsidRPr="002E3EF9" w:rsidRDefault="00515DFD" w:rsidP="00515DFD">
      <w:pPr>
        <w:tabs>
          <w:tab w:val="left" w:pos="7938"/>
        </w:tabs>
        <w:spacing w:after="0" w:line="23" w:lineRule="atLeast"/>
        <w:ind w:right="566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</w:t>
      </w:r>
    </w:p>
    <w:p w:rsidR="00515DFD" w:rsidRDefault="00C50660" w:rsidP="00515DFD">
      <w:pPr>
        <w:spacing w:after="0" w:line="23" w:lineRule="atLeast"/>
        <w:ind w:right="50" w:firstLine="568"/>
        <w:jc w:val="both"/>
        <w:rPr>
          <w:rFonts w:ascii="Times New Roman" w:eastAsia="Times New Roman" w:hAnsi="Times New Roman" w:cs="Times New Roman"/>
          <w:lang w:eastAsia="ru-RU"/>
        </w:rPr>
      </w:pPr>
      <w:r w:rsidRPr="00C50660">
        <w:rPr>
          <w:rFonts w:ascii="Times New Roman" w:eastAsia="Times New Roman" w:hAnsi="Times New Roman" w:cs="Times New Roman"/>
          <w:lang w:eastAsia="ru-RU"/>
        </w:rPr>
        <w:t xml:space="preserve">Павленко Андрей Владимирович (дата рождения: 01.08.1971, Место рождения гор. Фрунзе Киргизия ИНН 391702783448, СНИЛС 034-578-930 81 адрес: Калининградская обл., </w:t>
      </w:r>
      <w:proofErr w:type="spellStart"/>
      <w:r w:rsidRPr="00C50660">
        <w:rPr>
          <w:rFonts w:ascii="Times New Roman" w:eastAsia="Times New Roman" w:hAnsi="Times New Roman" w:cs="Times New Roman"/>
          <w:lang w:eastAsia="ru-RU"/>
        </w:rPr>
        <w:t>г.Гурьевск</w:t>
      </w:r>
      <w:proofErr w:type="spellEnd"/>
      <w:r w:rsidRPr="00C50660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C50660">
        <w:rPr>
          <w:rFonts w:ascii="Times New Roman" w:eastAsia="Times New Roman" w:hAnsi="Times New Roman" w:cs="Times New Roman"/>
          <w:lang w:eastAsia="ru-RU"/>
        </w:rPr>
        <w:t>ул.Гурьева</w:t>
      </w:r>
      <w:proofErr w:type="spellEnd"/>
      <w:r w:rsidRPr="00C50660">
        <w:rPr>
          <w:rFonts w:ascii="Times New Roman" w:eastAsia="Times New Roman" w:hAnsi="Times New Roman" w:cs="Times New Roman"/>
          <w:lang w:eastAsia="ru-RU"/>
        </w:rPr>
        <w:t>, д.25д, сек.1, 15</w:t>
      </w:r>
      <w:r w:rsidR="00515DFD" w:rsidRPr="00814368">
        <w:rPr>
          <w:rFonts w:ascii="Times New Roman" w:eastAsia="Times New Roman" w:hAnsi="Times New Roman" w:cs="Times New Roman"/>
          <w:lang w:eastAsia="ru-RU"/>
        </w:rPr>
        <w:t>)</w:t>
      </w:r>
      <w:r w:rsidR="00515DFD" w:rsidRPr="004F7CC3">
        <w:rPr>
          <w:rFonts w:ascii="Times New Roman" w:eastAsia="Times New Roman" w:hAnsi="Times New Roman" w:cs="Times New Roman"/>
          <w:lang w:eastAsia="ru-RU"/>
        </w:rPr>
        <w:t>,</w:t>
      </w:r>
      <w:r w:rsidR="00515DFD">
        <w:rPr>
          <w:rFonts w:ascii="Times New Roman" w:eastAsia="Times New Roman" w:hAnsi="Times New Roman" w:cs="Times New Roman"/>
          <w:lang w:eastAsia="ru-RU"/>
        </w:rPr>
        <w:t xml:space="preserve"> </w:t>
      </w:r>
      <w:r w:rsidR="00515DFD" w:rsidRPr="002E3EF9">
        <w:rPr>
          <w:rFonts w:ascii="Times New Roman" w:eastAsia="Times New Roman" w:hAnsi="Times New Roman" w:cs="Times New Roman"/>
          <w:lang w:eastAsia="ru-RU"/>
        </w:rPr>
        <w:t xml:space="preserve">в лице </w:t>
      </w:r>
      <w:r>
        <w:rPr>
          <w:rFonts w:ascii="Times New Roman" w:eastAsia="Times New Roman" w:hAnsi="Times New Roman" w:cs="Times New Roman"/>
          <w:lang w:eastAsia="ru-RU"/>
        </w:rPr>
        <w:t>финансового</w:t>
      </w:r>
      <w:r w:rsidR="00515DFD">
        <w:rPr>
          <w:rFonts w:ascii="Times New Roman" w:eastAsia="Times New Roman" w:hAnsi="Times New Roman" w:cs="Times New Roman"/>
          <w:lang w:eastAsia="ru-RU"/>
        </w:rPr>
        <w:t xml:space="preserve"> управляющего </w:t>
      </w:r>
      <w:proofErr w:type="spellStart"/>
      <w:r w:rsidR="00515DFD">
        <w:rPr>
          <w:rFonts w:ascii="Times New Roman" w:eastAsia="Times New Roman" w:hAnsi="Times New Roman" w:cs="Times New Roman"/>
          <w:lang w:eastAsia="ru-RU"/>
        </w:rPr>
        <w:t>Кациян</w:t>
      </w:r>
      <w:proofErr w:type="spellEnd"/>
      <w:r w:rsidR="00515DFD">
        <w:rPr>
          <w:rFonts w:ascii="Times New Roman" w:eastAsia="Times New Roman" w:hAnsi="Times New Roman" w:cs="Times New Roman"/>
          <w:lang w:eastAsia="ru-RU"/>
        </w:rPr>
        <w:t xml:space="preserve"> Николая</w:t>
      </w:r>
      <w:r w:rsidR="00515DFD" w:rsidRPr="002E3EF9">
        <w:rPr>
          <w:rFonts w:ascii="Times New Roman" w:eastAsia="Times New Roman" w:hAnsi="Times New Roman" w:cs="Times New Roman"/>
          <w:lang w:eastAsia="ru-RU"/>
        </w:rPr>
        <w:t xml:space="preserve"> Сергеевич</w:t>
      </w:r>
      <w:r w:rsidR="00515DFD">
        <w:rPr>
          <w:rFonts w:ascii="Times New Roman" w:eastAsia="Times New Roman" w:hAnsi="Times New Roman" w:cs="Times New Roman"/>
          <w:lang w:eastAsia="ru-RU"/>
        </w:rPr>
        <w:t>а, действующего</w:t>
      </w:r>
      <w:r w:rsidR="00515DFD" w:rsidRPr="00C73021">
        <w:rPr>
          <w:rFonts w:ascii="Times New Roman" w:eastAsia="Times New Roman" w:hAnsi="Times New Roman" w:cs="Times New Roman"/>
          <w:lang w:eastAsia="ru-RU"/>
        </w:rPr>
        <w:t xml:space="preserve"> на основании </w:t>
      </w:r>
      <w:r>
        <w:rPr>
          <w:rFonts w:ascii="Times New Roman" w:eastAsia="Times New Roman" w:hAnsi="Times New Roman" w:cs="Times New Roman"/>
          <w:lang w:eastAsia="ru-RU"/>
        </w:rPr>
        <w:t>решения</w:t>
      </w:r>
      <w:r w:rsidR="00515DFD" w:rsidRPr="00814368">
        <w:rPr>
          <w:rFonts w:ascii="Times New Roman" w:eastAsia="Times New Roman" w:hAnsi="Times New Roman" w:cs="Times New Roman"/>
          <w:lang w:eastAsia="ru-RU"/>
        </w:rPr>
        <w:t xml:space="preserve"> Арбитражного суда Калининградской области </w:t>
      </w:r>
      <w:r w:rsidRPr="00C50660">
        <w:rPr>
          <w:rFonts w:ascii="Times New Roman" w:eastAsia="Times New Roman" w:hAnsi="Times New Roman" w:cs="Times New Roman"/>
          <w:lang w:eastAsia="ru-RU"/>
        </w:rPr>
        <w:t>от 09.04.2025г. по делу №А21-12415/2024</w:t>
      </w:r>
      <w:r w:rsidR="00515DFD" w:rsidRPr="00A775C6">
        <w:rPr>
          <w:rFonts w:ascii="Times New Roman" w:eastAsia="Times New Roman" w:hAnsi="Times New Roman" w:cs="Times New Roman"/>
          <w:lang w:eastAsia="ru-RU"/>
        </w:rPr>
        <w:t>,</w:t>
      </w:r>
      <w:r w:rsidR="00515DFD">
        <w:rPr>
          <w:rFonts w:ascii="Times New Roman" w:eastAsia="Times New Roman" w:hAnsi="Times New Roman" w:cs="Times New Roman"/>
          <w:lang w:eastAsia="ru-RU"/>
        </w:rPr>
        <w:t xml:space="preserve"> именуемое в дальнейшем </w:t>
      </w:r>
      <w:r w:rsidR="00515DFD" w:rsidRPr="002E3EF9">
        <w:rPr>
          <w:rFonts w:ascii="Times New Roman" w:eastAsia="Times New Roman" w:hAnsi="Times New Roman" w:cs="Times New Roman"/>
          <w:lang w:eastAsia="ru-RU"/>
        </w:rPr>
        <w:t xml:space="preserve">«Продавец», с одной стороны, </w:t>
      </w:r>
    </w:p>
    <w:p w:rsidR="00515DFD" w:rsidRDefault="00515DFD" w:rsidP="00515DFD">
      <w:pPr>
        <w:spacing w:after="0" w:line="23" w:lineRule="atLeast"/>
        <w:ind w:right="50" w:firstLine="568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 xml:space="preserve">и, именуемый в дальнейшем «Покупатель, с другой стороны, заключили настоящий договор о нижеследующем:                                  </w:t>
      </w:r>
    </w:p>
    <w:p w:rsidR="00515DFD" w:rsidRPr="002E3EF9" w:rsidRDefault="00515DFD" w:rsidP="00515DFD">
      <w:pPr>
        <w:spacing w:after="0" w:line="23" w:lineRule="atLeast"/>
        <w:ind w:right="50" w:firstLine="568"/>
        <w:jc w:val="both"/>
        <w:rPr>
          <w:rFonts w:ascii="Times New Roman" w:eastAsia="Times New Roman" w:hAnsi="Times New Roman" w:cs="Times New Roman"/>
          <w:lang w:eastAsia="ru-RU"/>
        </w:rPr>
      </w:pPr>
    </w:p>
    <w:p w:rsidR="00515DFD" w:rsidRPr="002E3EF9" w:rsidRDefault="00515DFD" w:rsidP="00515DFD">
      <w:pPr>
        <w:spacing w:after="0" w:line="23" w:lineRule="atLeast"/>
        <w:ind w:right="5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1. Предмет договора</w:t>
      </w:r>
    </w:p>
    <w:p w:rsidR="00515DFD" w:rsidRPr="002E3EF9" w:rsidRDefault="00515DFD" w:rsidP="00515DFD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1.1. Продавец обязуется передать в собственность Покупателю следующее имущество:</w:t>
      </w:r>
    </w:p>
    <w:p w:rsidR="00515DFD" w:rsidRPr="002E3EF9" w:rsidRDefault="00515DFD" w:rsidP="00515DFD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90499C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EE4F29">
        <w:rPr>
          <w:rFonts w:ascii="Times New Roman" w:eastAsia="Times New Roman" w:hAnsi="Times New Roman" w:cs="Times New Roman"/>
          <w:lang w:eastAsia="ru-RU"/>
        </w:rPr>
        <w:t>Лот №</w:t>
      </w:r>
      <w:r w:rsidRPr="002E3EF9">
        <w:rPr>
          <w:rFonts w:ascii="Times New Roman" w:eastAsia="Times New Roman" w:hAnsi="Times New Roman" w:cs="Times New Roman"/>
          <w:lang w:eastAsia="ru-RU"/>
        </w:rPr>
        <w:t>, а Покупатель обязуется принять указанное имущество и уплатить за него денежную сумму (цену), указанную в настоящем договоре.</w:t>
      </w:r>
    </w:p>
    <w:p w:rsidR="00515DFD" w:rsidRPr="002E3EF9" w:rsidRDefault="00515DFD" w:rsidP="00515DFD">
      <w:pPr>
        <w:numPr>
          <w:ilvl w:val="1"/>
          <w:numId w:val="1"/>
        </w:numPr>
        <w:tabs>
          <w:tab w:val="left" w:pos="0"/>
        </w:tabs>
        <w:spacing w:after="0" w:line="23" w:lineRule="atLeast"/>
        <w:ind w:left="0" w:right="5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Основанием передачи в собственность Покупателю указанного</w:t>
      </w:r>
      <w:r>
        <w:rPr>
          <w:rFonts w:ascii="Times New Roman" w:eastAsia="Times New Roman" w:hAnsi="Times New Roman" w:cs="Times New Roman"/>
          <w:lang w:eastAsia="ru-RU"/>
        </w:rPr>
        <w:t xml:space="preserve"> в настоящем договоре имущества </w:t>
      </w:r>
      <w:r w:rsidRPr="002E3EF9">
        <w:rPr>
          <w:rFonts w:ascii="Times New Roman" w:eastAsia="Times New Roman" w:hAnsi="Times New Roman" w:cs="Times New Roman"/>
          <w:lang w:eastAsia="ru-RU"/>
        </w:rPr>
        <w:t xml:space="preserve">Продавца является протокол определения </w:t>
      </w:r>
      <w:r w:rsidRPr="003E1C4C">
        <w:rPr>
          <w:rFonts w:ascii="Times New Roman" w:eastAsia="Times New Roman" w:hAnsi="Times New Roman" w:cs="Times New Roman"/>
          <w:lang w:eastAsia="ru-RU"/>
        </w:rPr>
        <w:t>победителя торгов в электронной форме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515DFD" w:rsidRPr="002E3EF9" w:rsidRDefault="00515DFD" w:rsidP="00515DFD">
      <w:pPr>
        <w:numPr>
          <w:ilvl w:val="1"/>
          <w:numId w:val="1"/>
        </w:numPr>
        <w:tabs>
          <w:tab w:val="left" w:pos="0"/>
        </w:tabs>
        <w:spacing w:after="0" w:line="23" w:lineRule="atLeast"/>
        <w:ind w:left="0" w:right="50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 xml:space="preserve">Отчуждаемое имущество принадлежит Продавцу на праве </w:t>
      </w:r>
      <w:r>
        <w:rPr>
          <w:rFonts w:ascii="Times New Roman" w:eastAsia="Times New Roman" w:hAnsi="Times New Roman" w:cs="Times New Roman"/>
          <w:lang w:eastAsia="ru-RU"/>
        </w:rPr>
        <w:t>собственности</w:t>
      </w:r>
      <w:r w:rsidRPr="002E3EF9">
        <w:rPr>
          <w:rFonts w:ascii="Times New Roman" w:eastAsia="Times New Roman" w:hAnsi="Times New Roman" w:cs="Times New Roman"/>
          <w:lang w:eastAsia="ru-RU"/>
        </w:rPr>
        <w:t>.</w:t>
      </w:r>
    </w:p>
    <w:p w:rsidR="00515DFD" w:rsidRDefault="00515DFD" w:rsidP="00515DFD">
      <w:pPr>
        <w:numPr>
          <w:ilvl w:val="1"/>
          <w:numId w:val="1"/>
        </w:numPr>
        <w:spacing w:after="0" w:line="23" w:lineRule="atLeast"/>
        <w:ind w:left="0" w:right="50" w:firstLine="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Покупателю доподлинно известно, что приобретаемое им имущество обременено / не обременено правами третьих лиц.</w:t>
      </w:r>
    </w:p>
    <w:p w:rsidR="00515DFD" w:rsidRPr="002E3EF9" w:rsidRDefault="00515DFD" w:rsidP="00515DFD">
      <w:pPr>
        <w:spacing w:after="0" w:line="23" w:lineRule="atLeast"/>
        <w:ind w:right="5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515DFD" w:rsidRPr="002E3EF9" w:rsidRDefault="00515DFD" w:rsidP="00515DFD">
      <w:pPr>
        <w:spacing w:after="0" w:line="23" w:lineRule="atLeast"/>
        <w:ind w:right="5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2. Обязанности Сторон</w:t>
      </w:r>
    </w:p>
    <w:p w:rsidR="00515DFD" w:rsidRDefault="00515DFD" w:rsidP="00515DFD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2.1. Продавец обязуется:</w:t>
      </w:r>
    </w:p>
    <w:p w:rsidR="00515DFD" w:rsidRDefault="00515DFD" w:rsidP="00515DFD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2.1.1. Передать отчуждаемое имущество Покупателю в пятидневный срок с момента полной оплаты имущества.</w:t>
      </w:r>
    </w:p>
    <w:p w:rsidR="00515DFD" w:rsidRPr="002E3EF9" w:rsidRDefault="00515DFD" w:rsidP="00515DFD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 xml:space="preserve">2.1.2. Передачу имущества оформить приемо-сдаточным Актом.  </w:t>
      </w:r>
    </w:p>
    <w:p w:rsidR="00515DFD" w:rsidRPr="002E3EF9" w:rsidRDefault="00515DFD" w:rsidP="00515DFD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2.1.3. Осуществить все необходимые действия для государственной регистрации перехода права собственности на недвижимость к Покупателю.</w:t>
      </w:r>
    </w:p>
    <w:p w:rsidR="00515DFD" w:rsidRPr="002E3EF9" w:rsidRDefault="00515DFD" w:rsidP="00515DFD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2.2. Покупатель обязуется:</w:t>
      </w:r>
    </w:p>
    <w:p w:rsidR="00515DFD" w:rsidRPr="002E3EF9" w:rsidRDefault="00515DFD" w:rsidP="00515DFD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 xml:space="preserve">2.2.1. Осуществить приемку имущества по приемо-сдаточному Акту в предусмотренные настоящим договором сроки. </w:t>
      </w:r>
    </w:p>
    <w:p w:rsidR="00515DFD" w:rsidRPr="002E3EF9" w:rsidRDefault="00515DFD" w:rsidP="00515DFD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2.2.2. Уплатить за имущество цену в соответствии с разделом 3 настоящего Договора.</w:t>
      </w:r>
    </w:p>
    <w:p w:rsidR="00515DFD" w:rsidRDefault="00515DFD" w:rsidP="00515DFD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2.2.3. Оказывать Продавцу необходимую помощь в совершении действий, предусмотренных п. 2.1.3 настоящего договора.</w:t>
      </w:r>
    </w:p>
    <w:p w:rsidR="00515DFD" w:rsidRPr="002E3EF9" w:rsidRDefault="00515DFD" w:rsidP="00515DFD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</w:p>
    <w:p w:rsidR="00515DFD" w:rsidRPr="002E3EF9" w:rsidRDefault="00515DFD" w:rsidP="00515DFD">
      <w:pPr>
        <w:numPr>
          <w:ilvl w:val="0"/>
          <w:numId w:val="2"/>
        </w:numPr>
        <w:suppressAutoHyphens/>
        <w:spacing w:after="0" w:line="23" w:lineRule="atLeast"/>
        <w:ind w:left="0" w:right="5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E3EF9">
        <w:rPr>
          <w:rFonts w:ascii="Times New Roman" w:eastAsia="Times New Roman" w:hAnsi="Times New Roman" w:cs="Times New Roman"/>
          <w:b/>
          <w:lang w:eastAsia="ru-RU"/>
        </w:rPr>
        <w:t>Ц</w:t>
      </w:r>
      <w:r>
        <w:rPr>
          <w:rFonts w:ascii="Times New Roman" w:eastAsia="Times New Roman" w:hAnsi="Times New Roman" w:cs="Times New Roman"/>
          <w:b/>
          <w:lang w:eastAsia="ru-RU"/>
        </w:rPr>
        <w:t>ена договора и порядок расчетов</w:t>
      </w:r>
    </w:p>
    <w:p w:rsidR="00515DFD" w:rsidRPr="003E1C4C" w:rsidRDefault="00515DFD" w:rsidP="00515DFD">
      <w:pPr>
        <w:tabs>
          <w:tab w:val="left" w:pos="0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 xml:space="preserve">3.1. Цена за </w:t>
      </w:r>
      <w:r w:rsidRPr="003E1C4C">
        <w:rPr>
          <w:rFonts w:ascii="Times New Roman" w:eastAsia="Times New Roman" w:hAnsi="Times New Roman" w:cs="Times New Roman"/>
          <w:lang w:eastAsia="ru-RU"/>
        </w:rPr>
        <w:t xml:space="preserve">имущество определена по результатам </w:t>
      </w:r>
      <w:r>
        <w:rPr>
          <w:rFonts w:ascii="Times New Roman" w:eastAsia="Times New Roman" w:hAnsi="Times New Roman" w:cs="Times New Roman"/>
          <w:lang w:eastAsia="ru-RU"/>
        </w:rPr>
        <w:t>торгов</w:t>
      </w:r>
      <w:r w:rsidRPr="003E1C4C">
        <w:rPr>
          <w:rFonts w:ascii="Times New Roman" w:eastAsia="Times New Roman" w:hAnsi="Times New Roman" w:cs="Times New Roman"/>
          <w:lang w:eastAsia="ru-RU"/>
        </w:rPr>
        <w:t>, проведенных в электронной форме на электронной площадке «</w:t>
      </w:r>
      <w:r w:rsidRPr="00EC775F">
        <w:rPr>
          <w:rFonts w:ascii="Times New Roman" w:eastAsia="Times New Roman" w:hAnsi="Times New Roman" w:cs="Times New Roman"/>
          <w:lang w:eastAsia="ru-RU"/>
        </w:rPr>
        <w:t>МЕЖРЕГИОНАЛЬНАЯ ЭЛЕКТРОННАЯ ТОРГОВАЯ СИСТЕМА»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1C4C">
        <w:rPr>
          <w:rFonts w:ascii="Times New Roman" w:eastAsia="Times New Roman" w:hAnsi="Times New Roman" w:cs="Times New Roman"/>
          <w:lang w:eastAsia="ru-RU"/>
        </w:rPr>
        <w:t xml:space="preserve">в </w:t>
      </w:r>
      <w:proofErr w:type="gramStart"/>
      <w:r w:rsidRPr="003E1C4C">
        <w:rPr>
          <w:rFonts w:ascii="Times New Roman" w:eastAsia="Times New Roman" w:hAnsi="Times New Roman" w:cs="Times New Roman"/>
          <w:lang w:eastAsia="ru-RU"/>
        </w:rPr>
        <w:t xml:space="preserve">размере </w:t>
      </w:r>
      <w:r>
        <w:rPr>
          <w:rFonts w:ascii="Times New Roman" w:eastAsia="Times New Roman" w:hAnsi="Times New Roman" w:cs="Times New Roman"/>
          <w:lang w:eastAsia="ru-RU"/>
        </w:rPr>
        <w:t xml:space="preserve"> рублей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.</w:t>
      </w:r>
    </w:p>
    <w:p w:rsidR="00515DFD" w:rsidRPr="003E1C4C" w:rsidRDefault="00515DFD" w:rsidP="00515DFD">
      <w:pPr>
        <w:tabs>
          <w:tab w:val="left" w:pos="0"/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3E1C4C">
        <w:rPr>
          <w:rFonts w:ascii="Times New Roman" w:eastAsia="Times New Roman" w:hAnsi="Times New Roman" w:cs="Times New Roman"/>
          <w:lang w:eastAsia="ru-RU"/>
        </w:rPr>
        <w:t xml:space="preserve">3.2. Задаток, перечисленный Покупателем за участие </w:t>
      </w:r>
      <w:proofErr w:type="gramStart"/>
      <w:r w:rsidRPr="003E1C4C">
        <w:rPr>
          <w:rFonts w:ascii="Times New Roman" w:eastAsia="Times New Roman" w:hAnsi="Times New Roman" w:cs="Times New Roman"/>
          <w:lang w:eastAsia="ru-RU"/>
        </w:rPr>
        <w:t>в торгах</w:t>
      </w:r>
      <w:proofErr w:type="gramEnd"/>
      <w:r w:rsidRPr="003E1C4C">
        <w:rPr>
          <w:rFonts w:ascii="Times New Roman" w:eastAsia="Times New Roman" w:hAnsi="Times New Roman" w:cs="Times New Roman"/>
          <w:lang w:eastAsia="ru-RU"/>
        </w:rPr>
        <w:t xml:space="preserve"> засчитывается в счет оплаты имущества.</w:t>
      </w:r>
    </w:p>
    <w:p w:rsidR="00515DFD" w:rsidRPr="003E1C4C" w:rsidRDefault="00515DFD" w:rsidP="00515DFD">
      <w:pPr>
        <w:tabs>
          <w:tab w:val="left" w:pos="0"/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3E1C4C">
        <w:rPr>
          <w:rFonts w:ascii="Times New Roman" w:eastAsia="Times New Roman" w:hAnsi="Times New Roman" w:cs="Times New Roman"/>
          <w:lang w:eastAsia="ru-RU"/>
        </w:rPr>
        <w:t xml:space="preserve">3.3. За вычетом суммы задатка Покупатель обязан уплатить </w:t>
      </w:r>
      <w:proofErr w:type="gramStart"/>
      <w:r w:rsidRPr="003E1C4C">
        <w:rPr>
          <w:rFonts w:ascii="Times New Roman" w:eastAsia="Times New Roman" w:hAnsi="Times New Roman" w:cs="Times New Roman"/>
          <w:lang w:eastAsia="ru-RU"/>
        </w:rPr>
        <w:t xml:space="preserve">Продавцу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3E1C4C">
        <w:rPr>
          <w:rFonts w:ascii="Times New Roman" w:eastAsia="Times New Roman" w:hAnsi="Times New Roman" w:cs="Times New Roman"/>
          <w:lang w:eastAsia="ru-RU"/>
        </w:rPr>
        <w:t>не</w:t>
      </w:r>
      <w:proofErr w:type="gramEnd"/>
      <w:r w:rsidRPr="003E1C4C">
        <w:rPr>
          <w:rFonts w:ascii="Times New Roman" w:eastAsia="Times New Roman" w:hAnsi="Times New Roman" w:cs="Times New Roman"/>
          <w:lang w:eastAsia="ru-RU"/>
        </w:rPr>
        <w:t xml:space="preserve"> позднее чем через </w:t>
      </w:r>
      <w:r w:rsidR="00C50660">
        <w:rPr>
          <w:rFonts w:ascii="Times New Roman" w:eastAsia="Times New Roman" w:hAnsi="Times New Roman" w:cs="Times New Roman"/>
          <w:lang w:eastAsia="ru-RU"/>
        </w:rPr>
        <w:t>10</w:t>
      </w:r>
      <w:r w:rsidRPr="003E1C4C">
        <w:rPr>
          <w:rFonts w:ascii="Times New Roman" w:eastAsia="Times New Roman" w:hAnsi="Times New Roman" w:cs="Times New Roman"/>
          <w:lang w:eastAsia="ru-RU"/>
        </w:rPr>
        <w:t xml:space="preserve"> дней с момента заключения настоящего договора.</w:t>
      </w:r>
    </w:p>
    <w:p w:rsidR="00515DFD" w:rsidRPr="003E1C4C" w:rsidRDefault="00515DFD" w:rsidP="00515DFD">
      <w:pPr>
        <w:tabs>
          <w:tab w:val="left" w:pos="0"/>
          <w:tab w:val="left" w:pos="709"/>
        </w:tabs>
        <w:spacing w:after="0" w:line="23" w:lineRule="atLeast"/>
        <w:ind w:right="566"/>
        <w:jc w:val="both"/>
        <w:rPr>
          <w:rFonts w:ascii="Times New Roman" w:eastAsia="Times New Roman" w:hAnsi="Times New Roman" w:cs="Times New Roman"/>
          <w:lang w:eastAsia="ru-RU"/>
        </w:rPr>
      </w:pPr>
      <w:r w:rsidRPr="003E1C4C">
        <w:rPr>
          <w:rFonts w:ascii="Times New Roman" w:eastAsia="Times New Roman" w:hAnsi="Times New Roman" w:cs="Times New Roman"/>
          <w:lang w:eastAsia="ru-RU"/>
        </w:rPr>
        <w:t>3.4. Оплата осуществляется путем перечисления денежных средств Продавцу по следующим реквизитам:</w:t>
      </w:r>
    </w:p>
    <w:p w:rsidR="00C50660" w:rsidRDefault="00C50660" w:rsidP="00515DFD">
      <w:pPr>
        <w:widowControl w:val="0"/>
        <w:tabs>
          <w:tab w:val="left" w:pos="0"/>
          <w:tab w:val="left" w:pos="2614"/>
          <w:tab w:val="left" w:pos="5067"/>
        </w:tabs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C50660">
        <w:rPr>
          <w:rFonts w:ascii="Times New Roman" w:eastAsia="Times New Roman" w:hAnsi="Times New Roman" w:cs="Times New Roman"/>
          <w:lang w:eastAsia="ru-RU"/>
        </w:rPr>
        <w:t xml:space="preserve">получатель платежа: ПАВЛЕНКО АНДРЕЙ ВЛАДИМИРОВИЧ, </w:t>
      </w:r>
    </w:p>
    <w:p w:rsidR="00C50660" w:rsidRDefault="00C50660" w:rsidP="00515DFD">
      <w:pPr>
        <w:widowControl w:val="0"/>
        <w:tabs>
          <w:tab w:val="left" w:pos="0"/>
          <w:tab w:val="left" w:pos="2614"/>
          <w:tab w:val="left" w:pos="5067"/>
        </w:tabs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C50660">
        <w:rPr>
          <w:rFonts w:ascii="Times New Roman" w:eastAsia="Times New Roman" w:hAnsi="Times New Roman" w:cs="Times New Roman"/>
          <w:lang w:eastAsia="ru-RU"/>
        </w:rPr>
        <w:t xml:space="preserve">р/с 40817810350202539730, ИНН 3906036379, </w:t>
      </w:r>
    </w:p>
    <w:p w:rsidR="00C50660" w:rsidRDefault="00C50660" w:rsidP="00515DFD">
      <w:pPr>
        <w:widowControl w:val="0"/>
        <w:tabs>
          <w:tab w:val="left" w:pos="0"/>
          <w:tab w:val="left" w:pos="2614"/>
          <w:tab w:val="left" w:pos="5067"/>
        </w:tabs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C50660">
        <w:rPr>
          <w:rFonts w:ascii="Times New Roman" w:eastAsia="Times New Roman" w:hAnsi="Times New Roman" w:cs="Times New Roman"/>
          <w:lang w:eastAsia="ru-RU"/>
        </w:rPr>
        <w:t xml:space="preserve">банк: ФИЛИАЛ "ЦЕНТРАЛЬНЫЙ" ПАО "СОВКОМБАНК"(БЕРДСК), </w:t>
      </w:r>
    </w:p>
    <w:p w:rsidR="00C50660" w:rsidRDefault="00C50660" w:rsidP="00515DFD">
      <w:pPr>
        <w:widowControl w:val="0"/>
        <w:tabs>
          <w:tab w:val="left" w:pos="0"/>
          <w:tab w:val="left" w:pos="2614"/>
          <w:tab w:val="left" w:pos="5067"/>
        </w:tabs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C50660">
        <w:rPr>
          <w:rFonts w:ascii="Times New Roman" w:eastAsia="Times New Roman" w:hAnsi="Times New Roman" w:cs="Times New Roman"/>
          <w:lang w:eastAsia="ru-RU"/>
        </w:rPr>
        <w:t xml:space="preserve">БИК: 045004763, к/с 30101810150040000763, </w:t>
      </w:r>
    </w:p>
    <w:p w:rsidR="00515DFD" w:rsidRDefault="00C50660" w:rsidP="00515DFD">
      <w:pPr>
        <w:widowControl w:val="0"/>
        <w:tabs>
          <w:tab w:val="left" w:pos="0"/>
          <w:tab w:val="left" w:pos="2614"/>
          <w:tab w:val="left" w:pos="5067"/>
        </w:tabs>
        <w:spacing w:after="0" w:line="23" w:lineRule="atLeast"/>
        <w:rPr>
          <w:rFonts w:ascii="Times New Roman" w:eastAsia="Times New Roman" w:hAnsi="Times New Roman" w:cs="Times New Roman"/>
          <w:lang w:eastAsia="ru-RU"/>
        </w:rPr>
      </w:pPr>
      <w:r w:rsidRPr="00C50660">
        <w:rPr>
          <w:rFonts w:ascii="Times New Roman" w:eastAsia="Times New Roman" w:hAnsi="Times New Roman" w:cs="Times New Roman"/>
          <w:lang w:eastAsia="ru-RU"/>
        </w:rPr>
        <w:t>ИНН банка 4401116480, КПП банка 544543001</w:t>
      </w:r>
    </w:p>
    <w:p w:rsidR="00C50660" w:rsidRPr="002E3EF9" w:rsidRDefault="00C50660" w:rsidP="00515DFD">
      <w:pPr>
        <w:widowControl w:val="0"/>
        <w:tabs>
          <w:tab w:val="left" w:pos="0"/>
          <w:tab w:val="left" w:pos="2614"/>
          <w:tab w:val="left" w:pos="5067"/>
        </w:tabs>
        <w:spacing w:after="0" w:line="23" w:lineRule="atLeast"/>
        <w:rPr>
          <w:rFonts w:ascii="Times New Roman" w:eastAsia="Calibri" w:hAnsi="Times New Roman" w:cs="Times New Roman"/>
        </w:rPr>
      </w:pPr>
    </w:p>
    <w:p w:rsidR="00515DFD" w:rsidRPr="002E3EF9" w:rsidRDefault="00515DFD" w:rsidP="00515DFD">
      <w:pPr>
        <w:numPr>
          <w:ilvl w:val="0"/>
          <w:numId w:val="2"/>
        </w:numPr>
        <w:spacing w:after="0" w:line="23" w:lineRule="atLeast"/>
        <w:ind w:left="0" w:right="50" w:firstLine="0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2E3EF9">
        <w:rPr>
          <w:rFonts w:ascii="Times New Roman" w:eastAsia="Times New Roman" w:hAnsi="Times New Roman" w:cs="Times New Roman"/>
          <w:b/>
          <w:bCs/>
          <w:lang w:eastAsia="ru-RU"/>
        </w:rPr>
        <w:t>Переход прав и передача имущества</w:t>
      </w:r>
    </w:p>
    <w:p w:rsidR="00515DFD" w:rsidRPr="002E3EF9" w:rsidRDefault="00515DFD" w:rsidP="00515DFD">
      <w:pPr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4.1. Право требования у Покупателя на приобретаемое по настоящему договору имущество возникает с момента полной оплаты имущества являющееся предметом настоящего Договора.</w:t>
      </w:r>
    </w:p>
    <w:p w:rsidR="00515DFD" w:rsidRPr="002E3EF9" w:rsidRDefault="00515DFD" w:rsidP="00515DFD">
      <w:pPr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</w:p>
    <w:p w:rsidR="00515DFD" w:rsidRPr="002E3EF9" w:rsidRDefault="00515DFD" w:rsidP="00515DFD">
      <w:pPr>
        <w:keepNext/>
        <w:numPr>
          <w:ilvl w:val="0"/>
          <w:numId w:val="2"/>
        </w:numPr>
        <w:spacing w:after="0" w:line="23" w:lineRule="atLeast"/>
        <w:ind w:left="0" w:right="50"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E3EF9">
        <w:rPr>
          <w:rFonts w:ascii="Times New Roman" w:eastAsia="Times New Roman" w:hAnsi="Times New Roman" w:cs="Times New Roman"/>
          <w:b/>
          <w:lang w:eastAsia="ru-RU"/>
        </w:rPr>
        <w:lastRenderedPageBreak/>
        <w:t>Ответственность сторон.</w:t>
      </w:r>
    </w:p>
    <w:p w:rsidR="00515DFD" w:rsidRPr="002E3EF9" w:rsidRDefault="00515DFD" w:rsidP="00515DFD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515DFD" w:rsidRPr="002E3EF9" w:rsidRDefault="00515DFD" w:rsidP="00515DFD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5.2. В случае если Покупатель не оплатит в срок приобретенное на торгах имущество, Продавец вправе отказаться от исполнения Договора в одностороннем порядке путем уведомления об этом Покупателя. Настоящий Договор прекращает свое действие с момента направления Продавцом указанного уведомления. При этом Покупатель теряет право на получение лота и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515DFD" w:rsidRDefault="00515DFD" w:rsidP="00515DFD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5.3. В случае уклонения Покупателя от фактического принятия имущества в установленный настоящим Договорам срок он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средства за вычетом суммы штрафа. Удержанная сумма денежных средств засчитывается в счет оплаты Покупателем штрафа за неисполнение обязанности по принятию приобретаемого лота.</w:t>
      </w:r>
    </w:p>
    <w:p w:rsidR="00515DFD" w:rsidRPr="002E3EF9" w:rsidRDefault="00515DFD" w:rsidP="00515DFD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</w:p>
    <w:p w:rsidR="00515DFD" w:rsidRPr="002E3EF9" w:rsidRDefault="00515DFD" w:rsidP="00515DFD">
      <w:pPr>
        <w:spacing w:after="0" w:line="23" w:lineRule="atLeast"/>
        <w:ind w:right="5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E3EF9">
        <w:rPr>
          <w:rFonts w:ascii="Times New Roman" w:eastAsia="Times New Roman" w:hAnsi="Times New Roman" w:cs="Times New Roman"/>
          <w:b/>
          <w:lang w:eastAsia="ru-RU"/>
        </w:rPr>
        <w:t>6.  Порядок разрешения споров</w:t>
      </w:r>
    </w:p>
    <w:p w:rsidR="00515DFD" w:rsidRDefault="00515DFD" w:rsidP="00515DFD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6.1. Споры и разногласия, которые могут возникнуть при исполнении настоящего договора, будут разрешаться путем переговоров между Сторонами. В случае, если Стороны не придут к соглашению, то неразрешенные споры подлежат рассмотрению судебными органами Калининградской области.</w:t>
      </w:r>
    </w:p>
    <w:p w:rsidR="00515DFD" w:rsidRPr="002E3EF9" w:rsidRDefault="00515DFD" w:rsidP="00515DFD">
      <w:pPr>
        <w:tabs>
          <w:tab w:val="left" w:pos="709"/>
        </w:tabs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</w:p>
    <w:p w:rsidR="00515DFD" w:rsidRPr="002E3EF9" w:rsidRDefault="00515DFD" w:rsidP="00515DFD">
      <w:pPr>
        <w:spacing w:after="0" w:line="23" w:lineRule="atLeast"/>
        <w:ind w:right="5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E3EF9">
        <w:rPr>
          <w:rFonts w:ascii="Times New Roman" w:eastAsia="Times New Roman" w:hAnsi="Times New Roman" w:cs="Times New Roman"/>
          <w:b/>
          <w:lang w:eastAsia="ru-RU"/>
        </w:rPr>
        <w:t>7. Заключительные положения</w:t>
      </w:r>
    </w:p>
    <w:p w:rsidR="00515DFD" w:rsidRPr="002E3EF9" w:rsidRDefault="00515DFD" w:rsidP="00515DFD">
      <w:pPr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7.1. Настоящий договор составлен в трех экземплярах – по одному для каждой из Сторон и для регистрирующего органа, имеющих равную юридическую силу.</w:t>
      </w:r>
    </w:p>
    <w:p w:rsidR="00515DFD" w:rsidRPr="002E3EF9" w:rsidRDefault="00515DFD" w:rsidP="00515DFD">
      <w:pPr>
        <w:spacing w:after="0" w:line="23" w:lineRule="atLeast"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E3EF9">
        <w:rPr>
          <w:rFonts w:ascii="Times New Roman" w:eastAsia="Times New Roman" w:hAnsi="Times New Roman" w:cs="Times New Roman"/>
          <w:lang w:eastAsia="ru-RU"/>
        </w:rPr>
        <w:t>7.2.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E3EF9">
        <w:rPr>
          <w:rFonts w:ascii="Times New Roman" w:eastAsia="Times New Roman" w:hAnsi="Times New Roman" w:cs="Times New Roman"/>
          <w:lang w:eastAsia="ru-RU"/>
        </w:rPr>
        <w:t>Все исправления и дописывания по тексту настоящего Договора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E3EF9">
        <w:rPr>
          <w:rFonts w:ascii="Times New Roman" w:eastAsia="Times New Roman" w:hAnsi="Times New Roman" w:cs="Times New Roman"/>
          <w:lang w:eastAsia="ru-RU"/>
        </w:rPr>
        <w:t>имеют юридическую силу только в том случае, если они удостоверены подписями Сторон в каждом отдельном случае.</w:t>
      </w:r>
    </w:p>
    <w:p w:rsidR="00515DFD" w:rsidRPr="002E3EF9" w:rsidRDefault="00515DFD" w:rsidP="00515DFD">
      <w:pPr>
        <w:spacing w:after="0" w:line="23" w:lineRule="atLeast"/>
        <w:ind w:right="50" w:firstLine="568"/>
        <w:jc w:val="both"/>
        <w:rPr>
          <w:rFonts w:ascii="Times New Roman" w:eastAsia="Times New Roman" w:hAnsi="Times New Roman" w:cs="Times New Roman"/>
          <w:lang w:eastAsia="ru-RU"/>
        </w:rPr>
      </w:pPr>
    </w:p>
    <w:p w:rsidR="00515DFD" w:rsidRPr="002E3EF9" w:rsidRDefault="00515DFD" w:rsidP="00515DFD">
      <w:pPr>
        <w:spacing w:after="0" w:line="23" w:lineRule="atLeast"/>
        <w:ind w:right="50" w:firstLine="568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E3EF9">
        <w:rPr>
          <w:rFonts w:ascii="Times New Roman" w:eastAsia="Times New Roman" w:hAnsi="Times New Roman" w:cs="Times New Roman"/>
          <w:b/>
          <w:lang w:eastAsia="ru-RU"/>
        </w:rPr>
        <w:t>Адреса и банковские реквизиты сторон:</w:t>
      </w:r>
    </w:p>
    <w:p w:rsidR="00515DFD" w:rsidRPr="002E3EF9" w:rsidRDefault="00515DFD" w:rsidP="00515DFD">
      <w:pPr>
        <w:spacing w:after="0" w:line="23" w:lineRule="atLeast"/>
        <w:ind w:right="56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961"/>
      </w:tblGrid>
      <w:tr w:rsidR="00515DFD" w:rsidRPr="002E3EF9" w:rsidTr="00D16D5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FD" w:rsidRPr="002E3EF9" w:rsidRDefault="00515DFD" w:rsidP="00D16D59">
            <w:pPr>
              <w:tabs>
                <w:tab w:val="right" w:pos="9360"/>
              </w:tabs>
              <w:spacing w:after="0" w:line="23" w:lineRule="atLeast"/>
              <w:ind w:right="566" w:firstLine="56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499C">
              <w:rPr>
                <w:rFonts w:ascii="Times New Roman" w:eastAsia="Times New Roman" w:hAnsi="Times New Roman" w:cs="Times New Roman"/>
                <w:b/>
              </w:rPr>
              <w:t>Продавец: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FD" w:rsidRPr="002E3EF9" w:rsidRDefault="00515DFD" w:rsidP="00D16D59">
            <w:pPr>
              <w:tabs>
                <w:tab w:val="right" w:pos="9360"/>
              </w:tabs>
              <w:spacing w:after="0" w:line="23" w:lineRule="atLeast"/>
              <w:ind w:right="566" w:firstLine="568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0499C">
              <w:rPr>
                <w:rFonts w:ascii="Times New Roman" w:eastAsia="Times New Roman" w:hAnsi="Times New Roman" w:cs="Times New Roman"/>
                <w:b/>
              </w:rPr>
              <w:t>Покупатель:</w:t>
            </w:r>
          </w:p>
        </w:tc>
      </w:tr>
      <w:tr w:rsidR="00515DFD" w:rsidRPr="002E3EF9" w:rsidTr="00D16D5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FD" w:rsidRDefault="00C50660" w:rsidP="00D16D59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Times New Roman" w:hAnsi="Times New Roman" w:cs="Times New Roman"/>
              </w:rPr>
            </w:pPr>
            <w:r w:rsidRPr="00C50660">
              <w:rPr>
                <w:rFonts w:ascii="Times New Roman" w:eastAsia="Times New Roman" w:hAnsi="Times New Roman" w:cs="Times New Roman"/>
              </w:rPr>
              <w:t xml:space="preserve">Павленко Андрей Владимирович (дата рождения: 01.08.1971, Место рождения гор. Фрунзе Киргизия ИНН 391702783448, СНИЛС 034-578-930 81 адрес: Калининградская обл., </w:t>
            </w:r>
            <w:proofErr w:type="spellStart"/>
            <w:r w:rsidRPr="00C50660">
              <w:rPr>
                <w:rFonts w:ascii="Times New Roman" w:eastAsia="Times New Roman" w:hAnsi="Times New Roman" w:cs="Times New Roman"/>
              </w:rPr>
              <w:t>г.Гурьевск</w:t>
            </w:r>
            <w:proofErr w:type="spellEnd"/>
            <w:r w:rsidRPr="00C5066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C50660">
              <w:rPr>
                <w:rFonts w:ascii="Times New Roman" w:eastAsia="Times New Roman" w:hAnsi="Times New Roman" w:cs="Times New Roman"/>
              </w:rPr>
              <w:t>ул.Гурьева</w:t>
            </w:r>
            <w:proofErr w:type="spellEnd"/>
            <w:r w:rsidRPr="00C50660">
              <w:rPr>
                <w:rFonts w:ascii="Times New Roman" w:eastAsia="Times New Roman" w:hAnsi="Times New Roman" w:cs="Times New Roman"/>
              </w:rPr>
              <w:t>, д.25д, сек.1, 15</w:t>
            </w:r>
            <w:r w:rsidR="00515DFD" w:rsidRPr="00814368">
              <w:rPr>
                <w:rFonts w:ascii="Times New Roman" w:eastAsia="Times New Roman" w:hAnsi="Times New Roman" w:cs="Times New Roman"/>
              </w:rPr>
              <w:t>)</w:t>
            </w:r>
          </w:p>
          <w:p w:rsidR="00515DFD" w:rsidRPr="0090499C" w:rsidRDefault="00515DFD" w:rsidP="00D16D59">
            <w:pPr>
              <w:autoSpaceDE w:val="0"/>
              <w:autoSpaceDN w:val="0"/>
              <w:adjustRightInd w:val="0"/>
              <w:spacing w:after="0" w:line="23" w:lineRule="atLeast"/>
              <w:rPr>
                <w:rFonts w:ascii="Times New Roman" w:eastAsia="Times New Roman" w:hAnsi="Times New Roman" w:cs="Times New Roman"/>
              </w:rPr>
            </w:pPr>
          </w:p>
          <w:p w:rsidR="00C50660" w:rsidRDefault="00C50660" w:rsidP="00C50660">
            <w:pPr>
              <w:widowControl w:val="0"/>
              <w:tabs>
                <w:tab w:val="left" w:pos="0"/>
                <w:tab w:val="left" w:pos="2614"/>
                <w:tab w:val="left" w:pos="5067"/>
              </w:tabs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660">
              <w:rPr>
                <w:rFonts w:ascii="Times New Roman" w:eastAsia="Times New Roman" w:hAnsi="Times New Roman" w:cs="Times New Roman"/>
                <w:lang w:eastAsia="ru-RU"/>
              </w:rPr>
              <w:t xml:space="preserve">получатель платежа: ПАВЛЕНКО АНДРЕЙ ВЛАДИМИРОВИЧ, </w:t>
            </w:r>
          </w:p>
          <w:p w:rsidR="00C50660" w:rsidRDefault="00C50660" w:rsidP="00C50660">
            <w:pPr>
              <w:widowControl w:val="0"/>
              <w:tabs>
                <w:tab w:val="left" w:pos="0"/>
                <w:tab w:val="left" w:pos="2614"/>
                <w:tab w:val="left" w:pos="5067"/>
              </w:tabs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660">
              <w:rPr>
                <w:rFonts w:ascii="Times New Roman" w:eastAsia="Times New Roman" w:hAnsi="Times New Roman" w:cs="Times New Roman"/>
                <w:lang w:eastAsia="ru-RU"/>
              </w:rPr>
              <w:t xml:space="preserve">р/с 40817810350202539730, ИНН 3906036379, </w:t>
            </w:r>
          </w:p>
          <w:p w:rsidR="00C50660" w:rsidRDefault="00C50660" w:rsidP="00C50660">
            <w:pPr>
              <w:widowControl w:val="0"/>
              <w:tabs>
                <w:tab w:val="left" w:pos="0"/>
                <w:tab w:val="left" w:pos="2614"/>
                <w:tab w:val="left" w:pos="5067"/>
              </w:tabs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660">
              <w:rPr>
                <w:rFonts w:ascii="Times New Roman" w:eastAsia="Times New Roman" w:hAnsi="Times New Roman" w:cs="Times New Roman"/>
                <w:lang w:eastAsia="ru-RU"/>
              </w:rPr>
              <w:t xml:space="preserve">банк: ФИЛИАЛ "ЦЕНТРАЛЬНЫЙ" ПАО "СОВКОМБАНК"(БЕРДСК), </w:t>
            </w:r>
          </w:p>
          <w:p w:rsidR="00C50660" w:rsidRDefault="00C50660" w:rsidP="00C50660">
            <w:pPr>
              <w:widowControl w:val="0"/>
              <w:tabs>
                <w:tab w:val="left" w:pos="0"/>
                <w:tab w:val="left" w:pos="2614"/>
                <w:tab w:val="left" w:pos="5067"/>
              </w:tabs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660">
              <w:rPr>
                <w:rFonts w:ascii="Times New Roman" w:eastAsia="Times New Roman" w:hAnsi="Times New Roman" w:cs="Times New Roman"/>
                <w:lang w:eastAsia="ru-RU"/>
              </w:rPr>
              <w:t xml:space="preserve">БИК: 045004763, к/с 30101810150040000763, </w:t>
            </w:r>
          </w:p>
          <w:p w:rsidR="00C50660" w:rsidRDefault="00C50660" w:rsidP="00C50660">
            <w:pPr>
              <w:widowControl w:val="0"/>
              <w:tabs>
                <w:tab w:val="left" w:pos="0"/>
                <w:tab w:val="left" w:pos="2614"/>
                <w:tab w:val="left" w:pos="5067"/>
              </w:tabs>
              <w:spacing w:after="0" w:line="2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C50660">
              <w:rPr>
                <w:rFonts w:ascii="Times New Roman" w:eastAsia="Times New Roman" w:hAnsi="Times New Roman" w:cs="Times New Roman"/>
                <w:lang w:eastAsia="ru-RU"/>
              </w:rPr>
              <w:t>ИНН банка 4401116480, КПП банка 544543001</w:t>
            </w:r>
          </w:p>
          <w:p w:rsidR="00515DFD" w:rsidRDefault="00515DFD" w:rsidP="00D16D59">
            <w:pPr>
              <w:tabs>
                <w:tab w:val="right" w:pos="9360"/>
              </w:tabs>
              <w:spacing w:after="0" w:line="23" w:lineRule="atLeast"/>
              <w:ind w:right="566" w:firstLine="568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  <w:p w:rsidR="00515DFD" w:rsidRPr="002E3EF9" w:rsidRDefault="00515DFD" w:rsidP="00D16D59">
            <w:pPr>
              <w:tabs>
                <w:tab w:val="right" w:pos="9360"/>
              </w:tabs>
              <w:spacing w:after="0" w:line="23" w:lineRule="atLeast"/>
              <w:ind w:right="566" w:firstLine="568"/>
              <w:rPr>
                <w:rFonts w:ascii="Times New Roman" w:eastAsia="Times New Roman" w:hAnsi="Times New Roman" w:cs="Times New Roman"/>
              </w:rPr>
            </w:pPr>
          </w:p>
          <w:p w:rsidR="00515DFD" w:rsidRPr="002E3EF9" w:rsidRDefault="00515DFD" w:rsidP="00D16D59">
            <w:pPr>
              <w:tabs>
                <w:tab w:val="right" w:pos="9360"/>
              </w:tabs>
              <w:spacing w:after="0" w:line="23" w:lineRule="atLeast"/>
              <w:ind w:right="566" w:firstLine="568"/>
              <w:jc w:val="right"/>
              <w:rPr>
                <w:rFonts w:ascii="Times New Roman" w:eastAsia="Times New Roman" w:hAnsi="Times New Roman" w:cs="Times New Roman"/>
              </w:rPr>
            </w:pPr>
            <w:r w:rsidRPr="002E3EF9">
              <w:rPr>
                <w:rFonts w:ascii="Times New Roman" w:eastAsia="Times New Roman" w:hAnsi="Times New Roman" w:cs="Times New Roman"/>
              </w:rPr>
              <w:t>________________</w:t>
            </w:r>
            <w:proofErr w:type="spellStart"/>
            <w:r w:rsidRPr="002E3EF9">
              <w:rPr>
                <w:rFonts w:ascii="Times New Roman" w:eastAsia="Times New Roman" w:hAnsi="Times New Roman" w:cs="Times New Roman"/>
              </w:rPr>
              <w:t>Кациян</w:t>
            </w:r>
            <w:proofErr w:type="spellEnd"/>
            <w:r w:rsidRPr="002E3EF9">
              <w:rPr>
                <w:rFonts w:ascii="Times New Roman" w:eastAsia="Times New Roman" w:hAnsi="Times New Roman" w:cs="Times New Roman"/>
              </w:rPr>
              <w:t xml:space="preserve"> Н.С.</w:t>
            </w:r>
          </w:p>
          <w:p w:rsidR="00515DFD" w:rsidRPr="002E3EF9" w:rsidRDefault="00515DFD" w:rsidP="00D16D59">
            <w:pPr>
              <w:tabs>
                <w:tab w:val="right" w:pos="9360"/>
              </w:tabs>
              <w:spacing w:after="0" w:line="23" w:lineRule="atLeast"/>
              <w:ind w:right="566" w:firstLine="568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FD" w:rsidRDefault="00515DFD" w:rsidP="00D16D59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</w:rPr>
            </w:pPr>
          </w:p>
          <w:p w:rsidR="00515DFD" w:rsidRDefault="00515DFD" w:rsidP="00D16D59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</w:rPr>
            </w:pPr>
          </w:p>
          <w:p w:rsidR="00515DFD" w:rsidRDefault="00515DFD" w:rsidP="00D16D59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</w:rPr>
            </w:pPr>
          </w:p>
          <w:p w:rsidR="00515DFD" w:rsidRDefault="00515DFD" w:rsidP="00D16D59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</w:rPr>
            </w:pPr>
          </w:p>
          <w:p w:rsidR="00515DFD" w:rsidRDefault="00515DFD" w:rsidP="00D16D59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</w:rPr>
            </w:pPr>
          </w:p>
          <w:p w:rsidR="00515DFD" w:rsidRDefault="00515DFD" w:rsidP="00D16D59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</w:rPr>
            </w:pPr>
          </w:p>
          <w:p w:rsidR="00515DFD" w:rsidRPr="00EE4F29" w:rsidRDefault="00515DFD" w:rsidP="00D16D59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</w:rPr>
            </w:pPr>
          </w:p>
          <w:p w:rsidR="00515DFD" w:rsidRPr="002E3EF9" w:rsidRDefault="00515DFD" w:rsidP="00D16D59">
            <w:pPr>
              <w:tabs>
                <w:tab w:val="right" w:pos="9360"/>
              </w:tabs>
              <w:spacing w:after="0" w:line="23" w:lineRule="atLeast"/>
              <w:ind w:right="566" w:firstLine="568"/>
              <w:rPr>
                <w:rFonts w:ascii="Times New Roman" w:eastAsia="Times New Roman" w:hAnsi="Times New Roman" w:cs="Times New Roman"/>
              </w:rPr>
            </w:pPr>
            <w:r w:rsidRPr="002E3EF9">
              <w:rPr>
                <w:rFonts w:ascii="Times New Roman" w:eastAsia="Times New Roman" w:hAnsi="Times New Roman" w:cs="Times New Roman"/>
              </w:rPr>
              <w:t>________________</w:t>
            </w:r>
          </w:p>
        </w:tc>
      </w:tr>
    </w:tbl>
    <w:p w:rsidR="00515DFD" w:rsidRDefault="00515DFD" w:rsidP="00515DFD">
      <w:pPr>
        <w:spacing w:after="0" w:line="23" w:lineRule="atLeast"/>
        <w:ind w:right="566" w:firstLine="568"/>
        <w:jc w:val="center"/>
      </w:pPr>
    </w:p>
    <w:p w:rsidR="00515DFD" w:rsidRPr="00740729" w:rsidRDefault="00515DFD" w:rsidP="00515DFD"/>
    <w:p w:rsidR="00012CCC" w:rsidRDefault="00012CCC"/>
    <w:sectPr w:rsidR="00012CCC" w:rsidSect="002E3EF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F0A2A"/>
    <w:multiLevelType w:val="hybridMultilevel"/>
    <w:tmpl w:val="6D7CD11C"/>
    <w:lvl w:ilvl="0" w:tplc="10A4BB92">
      <w:start w:val="3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 w15:restartNumberingAfterBreak="0">
    <w:nsid w:val="2DDB575C"/>
    <w:multiLevelType w:val="multilevel"/>
    <w:tmpl w:val="DCAC2C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DFD"/>
    <w:rsid w:val="00012CCC"/>
    <w:rsid w:val="00515DFD"/>
    <w:rsid w:val="00C5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99F8F"/>
  <w15:chartTrackingRefBased/>
  <w15:docId w15:val="{A896A3D2-356B-4008-9A6A-B9C59EEC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2</cp:revision>
  <dcterms:created xsi:type="dcterms:W3CDTF">2025-03-15T17:22:00Z</dcterms:created>
  <dcterms:modified xsi:type="dcterms:W3CDTF">2025-06-27T11:02:00Z</dcterms:modified>
</cp:coreProperties>
</file>