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B42B5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D66FA0" w:rsidP="00D76358">
      <w:pPr>
        <w:ind w:firstLine="708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proofErr w:type="spellStart"/>
      <w:r w:rsidR="008A3C7A" w:rsidRPr="0084454C">
        <w:rPr>
          <w:color w:val="000000" w:themeColor="text1"/>
          <w:sz w:val="22"/>
          <w:szCs w:val="22"/>
        </w:rPr>
        <w:t>Скриндевского</w:t>
      </w:r>
      <w:proofErr w:type="spellEnd"/>
      <w:r w:rsidR="008A3C7A" w:rsidRPr="0084454C">
        <w:rPr>
          <w:color w:val="000000" w:themeColor="text1"/>
          <w:sz w:val="22"/>
          <w:szCs w:val="22"/>
        </w:rPr>
        <w:t xml:space="preserve"> Тимофея Александровича </w:t>
      </w:r>
      <w:r w:rsidR="008A3C7A" w:rsidRPr="005026C7">
        <w:rPr>
          <w:sz w:val="22"/>
          <w:szCs w:val="22"/>
        </w:rPr>
        <w:t xml:space="preserve">Петров Владимир Геннадьевич, </w:t>
      </w:r>
      <w:r w:rsidR="008A3C7A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8A3C7A" w:rsidRPr="005026C7">
        <w:rPr>
          <w:color w:val="000000"/>
          <w:sz w:val="22"/>
          <w:szCs w:val="22"/>
        </w:rPr>
        <w:t xml:space="preserve">Арбитражного суда </w:t>
      </w:r>
      <w:r w:rsidR="008A3C7A" w:rsidRPr="008A6440">
        <w:rPr>
          <w:color w:val="000000"/>
          <w:sz w:val="22"/>
          <w:szCs w:val="22"/>
        </w:rPr>
        <w:t xml:space="preserve">города Санкт-Петербурга и Ленинградской области </w:t>
      </w:r>
      <w:r w:rsidR="008A3C7A" w:rsidRPr="0084454C">
        <w:rPr>
          <w:color w:val="000000" w:themeColor="text1"/>
          <w:sz w:val="22"/>
          <w:szCs w:val="22"/>
        </w:rPr>
        <w:t>от 22.07.2020 по делу № А56-116771/</w:t>
      </w:r>
      <w:proofErr w:type="gramStart"/>
      <w:r w:rsidR="008A3C7A" w:rsidRPr="0084454C">
        <w:rPr>
          <w:color w:val="000000" w:themeColor="text1"/>
          <w:sz w:val="22"/>
          <w:szCs w:val="22"/>
        </w:rPr>
        <w:t>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proofErr w:type="spellStart"/>
      <w:r w:rsidR="008A3C7A" w:rsidRPr="009A0E91">
        <w:rPr>
          <w:sz w:val="22"/>
          <w:szCs w:val="22"/>
        </w:rPr>
        <w:t>Автoмoбиль</w:t>
      </w:r>
      <w:proofErr w:type="spellEnd"/>
      <w:r w:rsidR="008A3C7A" w:rsidRPr="009A0E91">
        <w:rPr>
          <w:sz w:val="22"/>
          <w:szCs w:val="22"/>
        </w:rPr>
        <w:t xml:space="preserve"> </w:t>
      </w:r>
      <w:r w:rsidR="008A3C7A" w:rsidRPr="009A0E91">
        <w:rPr>
          <w:sz w:val="22"/>
          <w:szCs w:val="22"/>
          <w:lang w:val="en-US"/>
        </w:rPr>
        <w:t>KIA</w:t>
      </w:r>
      <w:r w:rsidR="008A3C7A" w:rsidRPr="009A0E91">
        <w:rPr>
          <w:sz w:val="22"/>
          <w:szCs w:val="22"/>
        </w:rPr>
        <w:t xml:space="preserve"> </w:t>
      </w:r>
      <w:r w:rsidR="008A3C7A" w:rsidRPr="009A0E91">
        <w:rPr>
          <w:sz w:val="22"/>
          <w:szCs w:val="22"/>
          <w:lang w:val="en-US"/>
        </w:rPr>
        <w:t>RIO</w:t>
      </w:r>
      <w:r w:rsidR="008A3C7A" w:rsidRPr="009A0E91">
        <w:rPr>
          <w:sz w:val="22"/>
          <w:szCs w:val="22"/>
        </w:rPr>
        <w:t xml:space="preserve">., </w:t>
      </w:r>
      <w:proofErr w:type="spellStart"/>
      <w:r w:rsidR="008A3C7A" w:rsidRPr="009A0E91">
        <w:rPr>
          <w:sz w:val="22"/>
          <w:szCs w:val="22"/>
        </w:rPr>
        <w:t>идентификaциoнный</w:t>
      </w:r>
      <w:proofErr w:type="spellEnd"/>
      <w:r w:rsidR="008A3C7A" w:rsidRPr="009A0E91">
        <w:rPr>
          <w:sz w:val="22"/>
          <w:szCs w:val="22"/>
        </w:rPr>
        <w:t xml:space="preserve"> номер (</w:t>
      </w:r>
      <w:r w:rsidR="008A3C7A" w:rsidRPr="009A0E91">
        <w:rPr>
          <w:sz w:val="22"/>
          <w:szCs w:val="22"/>
          <w:lang w:val="en-US"/>
        </w:rPr>
        <w:t>VIN</w:t>
      </w:r>
      <w:r w:rsidR="008A3C7A" w:rsidRPr="009A0E91">
        <w:rPr>
          <w:sz w:val="22"/>
          <w:szCs w:val="22"/>
        </w:rPr>
        <w:t xml:space="preserve">) </w:t>
      </w:r>
      <w:r w:rsidR="008A3C7A" w:rsidRPr="009A0E91">
        <w:rPr>
          <w:sz w:val="22"/>
          <w:szCs w:val="22"/>
          <w:lang w:val="en-US"/>
        </w:rPr>
        <w:t>Z</w:t>
      </w:r>
      <w:r w:rsidR="008A3C7A" w:rsidRPr="009A0E91">
        <w:rPr>
          <w:sz w:val="22"/>
          <w:szCs w:val="22"/>
        </w:rPr>
        <w:t>94</w:t>
      </w:r>
      <w:r w:rsidR="008A3C7A" w:rsidRPr="009A0E91">
        <w:rPr>
          <w:sz w:val="22"/>
          <w:szCs w:val="22"/>
          <w:lang w:val="en-US"/>
        </w:rPr>
        <w:t>CC</w:t>
      </w:r>
      <w:r w:rsidR="008A3C7A" w:rsidRPr="009A0E91">
        <w:rPr>
          <w:sz w:val="22"/>
          <w:szCs w:val="22"/>
        </w:rPr>
        <w:t>41</w:t>
      </w:r>
      <w:r w:rsidR="008A3C7A" w:rsidRPr="009A0E91">
        <w:rPr>
          <w:sz w:val="22"/>
          <w:szCs w:val="22"/>
          <w:lang w:val="en-US"/>
        </w:rPr>
        <w:t>BADR</w:t>
      </w:r>
      <w:r w:rsidR="008A3C7A" w:rsidRPr="009A0E91">
        <w:rPr>
          <w:sz w:val="22"/>
          <w:szCs w:val="22"/>
        </w:rPr>
        <w:t xml:space="preserve">080747, 2012 </w:t>
      </w:r>
      <w:proofErr w:type="spellStart"/>
      <w:r w:rsidR="008A3C7A" w:rsidRPr="009A0E91">
        <w:rPr>
          <w:sz w:val="22"/>
          <w:szCs w:val="22"/>
        </w:rPr>
        <w:t>г.в</w:t>
      </w:r>
      <w:proofErr w:type="spellEnd"/>
      <w:r w:rsidR="008A3C7A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proofErr w:type="spellStart"/>
      <w:r w:rsidR="008A3C7A">
        <w:rPr>
          <w:sz w:val="22"/>
          <w:szCs w:val="22"/>
          <w:lang w:eastAsia="fa-IR" w:bidi="fa-IR"/>
        </w:rPr>
        <w:t>Скриндевского</w:t>
      </w:r>
      <w:proofErr w:type="spellEnd"/>
      <w:r w:rsidR="008A3C7A">
        <w:rPr>
          <w:sz w:val="22"/>
          <w:szCs w:val="22"/>
          <w:lang w:eastAsia="fa-IR" w:bidi="fa-IR"/>
        </w:rPr>
        <w:t xml:space="preserve"> Т.А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028BB">
        <w:rPr>
          <w:color w:val="000000"/>
          <w:sz w:val="22"/>
          <w:szCs w:val="22"/>
        </w:rPr>
        <w:t>ООО «</w:t>
      </w:r>
      <w:proofErr w:type="spellStart"/>
      <w:r w:rsidR="00E741CB" w:rsidRPr="00E028BB">
        <w:rPr>
          <w:color w:val="000000"/>
          <w:sz w:val="22"/>
          <w:szCs w:val="22"/>
        </w:rPr>
        <w:t>Ру</w:t>
      </w:r>
      <w:proofErr w:type="spellEnd"/>
      <w:r w:rsidR="00E741CB" w:rsidRPr="00E028BB">
        <w:rPr>
          <w:color w:val="000000"/>
          <w:sz w:val="22"/>
          <w:szCs w:val="22"/>
        </w:rPr>
        <w:t xml:space="preserve">-Трейд»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FD0368">
        <w:rPr>
          <w:sz w:val="22"/>
          <w:szCs w:val="22"/>
        </w:rPr>
        <w:t>20</w:t>
      </w:r>
      <w:r w:rsidR="00FB42B5">
        <w:rPr>
          <w:sz w:val="22"/>
          <w:szCs w:val="22"/>
        </w:rPr>
        <w:t xml:space="preserve"> (</w:t>
      </w:r>
      <w:r w:rsidR="00FD0368">
        <w:rPr>
          <w:sz w:val="22"/>
          <w:szCs w:val="22"/>
        </w:rPr>
        <w:t>Двадцат</w:t>
      </w:r>
      <w:r w:rsidR="00CD7B49">
        <w:rPr>
          <w:sz w:val="22"/>
          <w:szCs w:val="22"/>
        </w:rPr>
        <w:t>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441AD" w:rsidRPr="00E028BB">
        <w:rPr>
          <w:sz w:val="22"/>
          <w:szCs w:val="22"/>
        </w:rPr>
        <w:t>г.Спб</w:t>
      </w:r>
      <w:proofErr w:type="spellEnd"/>
      <w:r w:rsidR="002441AD" w:rsidRPr="00E028BB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E028BB" w:rsidRDefault="00C038E1" w:rsidP="00656732">
            <w:pPr>
              <w:snapToGrid w:val="0"/>
            </w:pPr>
            <w:r w:rsidRPr="00E028BB">
              <w:rPr>
                <w:sz w:val="22"/>
                <w:szCs w:val="22"/>
              </w:rPr>
              <w:t>Финансовый</w:t>
            </w:r>
            <w:r w:rsidR="00D76358" w:rsidRPr="00E028BB">
              <w:rPr>
                <w:sz w:val="22"/>
                <w:szCs w:val="22"/>
              </w:rPr>
              <w:t xml:space="preserve"> управляющий</w:t>
            </w:r>
          </w:p>
          <w:p w:rsidR="00D76358" w:rsidRPr="00E028BB" w:rsidRDefault="008A3C7A" w:rsidP="0065673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Скриндевского</w:t>
            </w:r>
            <w:proofErr w:type="spellEnd"/>
            <w:r>
              <w:rPr>
                <w:sz w:val="22"/>
                <w:szCs w:val="22"/>
              </w:rPr>
              <w:t xml:space="preserve"> Т.А</w:t>
            </w:r>
            <w:bookmarkStart w:id="1" w:name="_GoBack"/>
            <w:bookmarkEnd w:id="1"/>
          </w:p>
          <w:p w:rsidR="005A68AA" w:rsidRPr="00E028BB" w:rsidRDefault="005A68AA" w:rsidP="00656732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E028BB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БИК 044525593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к</w:t>
            </w:r>
            <w:proofErr w:type="gramEnd"/>
            <w:r w:rsidRPr="00E028BB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8A3C7A"/>
    <w:rsid w:val="00A26616"/>
    <w:rsid w:val="00AA7C52"/>
    <w:rsid w:val="00B16B83"/>
    <w:rsid w:val="00B93055"/>
    <w:rsid w:val="00BA6C82"/>
    <w:rsid w:val="00C038E1"/>
    <w:rsid w:val="00CD7B49"/>
    <w:rsid w:val="00D66FA0"/>
    <w:rsid w:val="00D76358"/>
    <w:rsid w:val="00E028BB"/>
    <w:rsid w:val="00E741CB"/>
    <w:rsid w:val="00FA2D15"/>
    <w:rsid w:val="00FB0965"/>
    <w:rsid w:val="00FB42B5"/>
    <w:rsid w:val="00FD0368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570</Words>
  <Characters>3251</Characters>
  <Application>Microsoft Office Word</Application>
  <DocSecurity>0</DocSecurity>
  <Lines>27</Lines>
  <Paragraphs>7</Paragraphs>
  <ScaleCrop>false</ScaleCrop>
  <Company>Microsoft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2016-12-07T08:54:00Z</dcterms:created>
  <dcterms:modified xsi:type="dcterms:W3CDTF">2020-11-05T09:27:00Z</dcterms:modified>
</cp:coreProperties>
</file>